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44C9E" w14:textId="77777777" w:rsidR="00F97098" w:rsidRPr="00B72225" w:rsidRDefault="005A3D8F" w:rsidP="005A3D8F">
      <w:pPr>
        <w:spacing w:before="120" w:after="120" w:line="240" w:lineRule="auto"/>
        <w:jc w:val="both"/>
        <w:rPr>
          <w:rFonts w:ascii="Arial Narrow" w:hAnsi="Arial Narrow"/>
        </w:rPr>
      </w:pPr>
      <w:r w:rsidRPr="00B72225">
        <w:rPr>
          <w:rFonts w:ascii="Arial Narrow" w:hAnsi="Arial Narrow"/>
        </w:rPr>
        <w:t>Please fill out this form to help us see what you already know about your health and how to use health care and the areas that you need to learn more about. If you need help</w:t>
      </w:r>
      <w:r w:rsidR="007D2075" w:rsidRPr="00B72225">
        <w:rPr>
          <w:rFonts w:ascii="Arial Narrow" w:hAnsi="Arial Narrow"/>
        </w:rPr>
        <w:t xml:space="preserve"> completing this form</w:t>
      </w:r>
      <w:r w:rsidRPr="00B72225">
        <w:rPr>
          <w:rFonts w:ascii="Arial Narrow" w:hAnsi="Arial Narrow"/>
        </w:rPr>
        <w:t xml:space="preserve">, please ask your parent/caregiver.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5A3D8F" w:rsidRPr="00B72225" w14:paraId="1364A53A" w14:textId="77777777" w:rsidTr="00A9409D">
        <w:trPr>
          <w:trHeight w:val="80"/>
        </w:trPr>
        <w:tc>
          <w:tcPr>
            <w:tcW w:w="10998" w:type="dxa"/>
          </w:tcPr>
          <w:tbl>
            <w:tblPr>
              <w:tblStyle w:val="LightShading-Accent1"/>
              <w:tblpPr w:leftFromText="180" w:rightFromText="180" w:vertAnchor="page" w:horzAnchor="margin" w:tblpY="1"/>
              <w:tblOverlap w:val="never"/>
              <w:tblW w:w="10890" w:type="dxa"/>
              <w:tblBorders>
                <w:top w:val="none" w:sz="0" w:space="0" w:color="auto"/>
                <w:bottom w:val="none" w:sz="0" w:space="0" w:color="auto"/>
              </w:tblBorders>
              <w:tblLook w:val="01E0" w:firstRow="1" w:lastRow="1" w:firstColumn="1" w:lastColumn="1" w:noHBand="0" w:noVBand="0"/>
            </w:tblPr>
            <w:tblGrid>
              <w:gridCol w:w="10890"/>
            </w:tblGrid>
            <w:tr w:rsidR="005A3D8F" w:rsidRPr="00B72225" w14:paraId="28151FE7" w14:textId="77777777" w:rsidTr="002A1C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tcBorders>
                    <w:top w:val="none" w:sz="0" w:space="0" w:color="auto"/>
                    <w:left w:val="none" w:sz="0" w:space="0" w:color="auto"/>
                    <w:bottom w:val="none" w:sz="0" w:space="0" w:color="auto"/>
                    <w:right w:val="none" w:sz="0" w:space="0" w:color="auto"/>
                  </w:tcBorders>
                  <w:shd w:val="clear" w:color="auto" w:fill="FFFFFF" w:themeFill="background1"/>
                </w:tcPr>
                <w:p w14:paraId="3E2C15FA" w14:textId="77777777" w:rsidR="005A3D8F" w:rsidRPr="00B72225" w:rsidRDefault="005A3D8F" w:rsidP="00F97098">
                  <w:pPr>
                    <w:pBdr>
                      <w:top w:val="single" w:sz="4" w:space="1" w:color="C6D9F1" w:themeColor="text2" w:themeTint="33"/>
                    </w:pBdr>
                    <w:spacing w:after="200" w:line="276" w:lineRule="auto"/>
                    <w:rPr>
                      <w:rFonts w:ascii="Arial Narrow" w:hAnsi="Arial Narrow" w:cs="Arial"/>
                      <w:b w:val="0"/>
                      <w:color w:val="00529B"/>
                      <w:sz w:val="16"/>
                      <w:szCs w:val="16"/>
                    </w:rPr>
                  </w:pPr>
                  <w:r w:rsidRPr="00B72225">
                    <w:rPr>
                      <w:rFonts w:ascii="Arial Narrow" w:hAnsi="Arial Narrow" w:cs="Arial"/>
                      <w:b w:val="0"/>
                      <w:color w:val="00529B"/>
                    </w:rPr>
                    <w:t xml:space="preserve">Date:           </w:t>
                  </w:r>
                </w:p>
                <w:p w14:paraId="3C53E3B9" w14:textId="77777777" w:rsidR="005A3D8F" w:rsidRPr="00B72225" w:rsidRDefault="005A3D8F" w:rsidP="00553CBC">
                  <w:pPr>
                    <w:pBdr>
                      <w:top w:val="single" w:sz="4" w:space="1" w:color="C6D9F1" w:themeColor="text2" w:themeTint="33"/>
                    </w:pBdr>
                    <w:spacing w:after="200" w:line="276" w:lineRule="auto"/>
                    <w:rPr>
                      <w:rFonts w:ascii="Arial Narrow" w:hAnsi="Arial Narrow" w:cs="Arial"/>
                      <w:b w:val="0"/>
                      <w:color w:val="00529B"/>
                      <w:sz w:val="16"/>
                      <w:szCs w:val="16"/>
                    </w:rPr>
                  </w:pPr>
                  <w:r w:rsidRPr="00B72225">
                    <w:rPr>
                      <w:rFonts w:ascii="Arial Narrow" w:hAnsi="Arial Narrow" w:cs="Arial"/>
                      <w:b w:val="0"/>
                      <w:color w:val="00529B"/>
                    </w:rPr>
                    <w:t xml:space="preserve">Name:                                                                                       Date of Birth:     </w:t>
                  </w:r>
                </w:p>
                <w:p w14:paraId="79540A1E" w14:textId="77777777" w:rsidR="005A3D8F" w:rsidRPr="00B72225" w:rsidRDefault="005A3D8F" w:rsidP="0045258F">
                  <w:pPr>
                    <w:rPr>
                      <w:rFonts w:ascii="Arial Narrow" w:hAnsi="Arial Narrow" w:cs="Arial"/>
                      <w:b w:val="0"/>
                    </w:rPr>
                  </w:pPr>
                  <w:r w:rsidRPr="00B72225">
                    <w:rPr>
                      <w:rFonts w:ascii="Arial Narrow" w:hAnsi="Arial Narrow" w:cs="Arial"/>
                      <w:b w:val="0"/>
                      <w:sz w:val="16"/>
                      <w:szCs w:val="16"/>
                    </w:rPr>
                    <w:t xml:space="preserve">    </w:t>
                  </w:r>
                </w:p>
              </w:tc>
            </w:tr>
            <w:tr w:rsidR="002A1C2B" w:rsidRPr="002A1C2B" w14:paraId="37DDFDE9" w14:textId="77777777" w:rsidTr="002A1C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shd w:val="clear" w:color="auto" w:fill="DBE5F1" w:themeFill="accent1" w:themeFillTint="33"/>
                </w:tcPr>
                <w:p w14:paraId="4D75B643" w14:textId="140C7008" w:rsidR="005A3D8F" w:rsidRPr="002A1C2B" w:rsidRDefault="005A3D8F" w:rsidP="007B09D3">
                  <w:pPr>
                    <w:spacing w:before="120" w:after="120"/>
                    <w:rPr>
                      <w:rFonts w:ascii="Arial Narrow" w:hAnsi="Arial Narrow" w:cs="Arial"/>
                      <w:b w:val="0"/>
                    </w:rPr>
                  </w:pPr>
                  <w:r w:rsidRPr="002A1C2B">
                    <w:rPr>
                      <w:rFonts w:ascii="Arial Narrow" w:hAnsi="Arial Narrow" w:cs="Arial"/>
                    </w:rPr>
                    <w:t>Transition Importance and Confidence</w:t>
                  </w:r>
                  <w:r w:rsidRPr="002A1C2B">
                    <w:rPr>
                      <w:rFonts w:ascii="Arial Narrow" w:hAnsi="Arial Narrow" w:cs="Arial"/>
                      <w:b w:val="0"/>
                    </w:rPr>
                    <w:t xml:space="preserve">  </w:t>
                  </w:r>
                  <w:r w:rsidRPr="002A1C2B">
                    <w:rPr>
                      <w:rFonts w:ascii="Arial Narrow" w:hAnsi="Arial Narrow" w:cs="Arial"/>
                      <w:b w:val="0"/>
                      <w:i/>
                      <w:sz w:val="18"/>
                      <w:szCs w:val="18"/>
                    </w:rPr>
                    <w:t xml:space="preserve">    </w:t>
                  </w:r>
                  <w:r w:rsidR="0045258F" w:rsidRPr="002A1C2B">
                    <w:rPr>
                      <w:rFonts w:ascii="Arial Narrow" w:hAnsi="Arial Narrow" w:cs="Arial"/>
                      <w:b w:val="0"/>
                      <w:i/>
                      <w:sz w:val="18"/>
                      <w:szCs w:val="18"/>
                    </w:rPr>
                    <w:t xml:space="preserve">      </w:t>
                  </w:r>
                  <w:r w:rsidRPr="002A1C2B">
                    <w:rPr>
                      <w:rFonts w:ascii="Arial Narrow" w:hAnsi="Arial Narrow" w:cs="Arial"/>
                      <w:b w:val="0"/>
                      <w:i/>
                      <w:sz w:val="18"/>
                      <w:szCs w:val="18"/>
                    </w:rPr>
                    <w:t xml:space="preserve"> </w:t>
                  </w:r>
                  <w:r w:rsidR="00CF5B7F" w:rsidRPr="002A1C2B">
                    <w:rPr>
                      <w:rFonts w:ascii="Arial Narrow" w:hAnsi="Arial Narrow" w:cs="Arial"/>
                      <w:b w:val="0"/>
                      <w:i/>
                      <w:sz w:val="18"/>
                      <w:szCs w:val="18"/>
                    </w:rPr>
                    <w:t xml:space="preserve">      </w:t>
                  </w:r>
                  <w:r w:rsidRPr="002A1C2B">
                    <w:rPr>
                      <w:rFonts w:ascii="Arial Narrow" w:hAnsi="Arial Narrow" w:cs="Arial"/>
                      <w:i/>
                      <w:sz w:val="18"/>
                      <w:szCs w:val="18"/>
                    </w:rPr>
                    <w:t xml:space="preserve">On a scale of 0 to </w:t>
                  </w:r>
                  <w:proofErr w:type="gramStart"/>
                  <w:r w:rsidRPr="002A1C2B">
                    <w:rPr>
                      <w:rFonts w:ascii="Arial Narrow" w:hAnsi="Arial Narrow" w:cs="Arial"/>
                      <w:i/>
                      <w:sz w:val="18"/>
                      <w:szCs w:val="18"/>
                    </w:rPr>
                    <w:t>10,</w:t>
                  </w:r>
                  <w:proofErr w:type="gramEnd"/>
                  <w:r w:rsidRPr="002A1C2B">
                    <w:rPr>
                      <w:rFonts w:ascii="Arial Narrow" w:hAnsi="Arial Narrow" w:cs="Arial"/>
                      <w:i/>
                      <w:sz w:val="18"/>
                      <w:szCs w:val="18"/>
                    </w:rPr>
                    <w:t xml:space="preserve"> please circle the number that best describes how you feel right now</w:t>
                  </w:r>
                  <w:r w:rsidR="00C63BF9" w:rsidRPr="002A1C2B">
                    <w:rPr>
                      <w:rFonts w:ascii="Arial Narrow" w:hAnsi="Arial Narrow" w:cs="Arial"/>
                      <w:i/>
                      <w:sz w:val="18"/>
                      <w:szCs w:val="18"/>
                    </w:rPr>
                    <w:t>.</w:t>
                  </w:r>
                </w:p>
              </w:tc>
            </w:tr>
          </w:tbl>
          <w:p w14:paraId="5A6297C1" w14:textId="77777777" w:rsidR="005A3D8F" w:rsidRPr="00B72225" w:rsidRDefault="005A3D8F" w:rsidP="00B816CF">
            <w:pPr>
              <w:rPr>
                <w:rFonts w:ascii="Arial Narrow" w:hAnsi="Arial Narrow" w:cs="Arial"/>
              </w:rPr>
            </w:pPr>
          </w:p>
        </w:tc>
      </w:tr>
      <w:tr w:rsidR="005A3D8F" w:rsidRPr="00B72225" w14:paraId="18DC1479" w14:textId="77777777" w:rsidTr="00A9409D">
        <w:trPr>
          <w:trHeight w:val="1278"/>
        </w:trPr>
        <w:tc>
          <w:tcPr>
            <w:tcW w:w="10998" w:type="dxa"/>
          </w:tcPr>
          <w:p w14:paraId="17235AF2" w14:textId="77777777" w:rsidR="005A3D8F" w:rsidRPr="00B72225" w:rsidRDefault="005A3D8F" w:rsidP="00B816CF">
            <w:pPr>
              <w:spacing w:before="40" w:after="40"/>
              <w:rPr>
                <w:rFonts w:ascii="Arial Narrow" w:hAnsi="Arial Narrow"/>
              </w:rPr>
            </w:pPr>
            <w:r w:rsidRPr="00B72225">
              <w:rPr>
                <w:rFonts w:ascii="Arial Narrow" w:hAnsi="Arial Narrow"/>
              </w:rPr>
              <w:t xml:space="preserve">How important is it to you to prepare for/change to an adult doctor before age 22? </w:t>
            </w:r>
          </w:p>
          <w:tbl>
            <w:tblPr>
              <w:tblStyle w:val="TableGrid"/>
              <w:tblW w:w="10875" w:type="dxa"/>
              <w:tblBorders>
                <w:left w:val="none" w:sz="0" w:space="0" w:color="auto"/>
              </w:tblBorders>
              <w:tblLook w:val="04A0" w:firstRow="1" w:lastRow="0" w:firstColumn="1" w:lastColumn="0" w:noHBand="0" w:noVBand="1"/>
            </w:tblPr>
            <w:tblGrid>
              <w:gridCol w:w="1083"/>
              <w:gridCol w:w="886"/>
              <w:gridCol w:w="977"/>
              <w:gridCol w:w="977"/>
              <w:gridCol w:w="978"/>
              <w:gridCol w:w="978"/>
              <w:gridCol w:w="978"/>
              <w:gridCol w:w="978"/>
              <w:gridCol w:w="978"/>
              <w:gridCol w:w="786"/>
              <w:gridCol w:w="1276"/>
            </w:tblGrid>
            <w:tr w:rsidR="005A3D8F" w:rsidRPr="00B72225" w14:paraId="611FA01D" w14:textId="77777777" w:rsidTr="00A41021">
              <w:tc>
                <w:tcPr>
                  <w:tcW w:w="1083" w:type="dxa"/>
                </w:tcPr>
                <w:p w14:paraId="4264A438" w14:textId="77777777" w:rsidR="005A3D8F" w:rsidRPr="00B72225" w:rsidRDefault="005A3D8F" w:rsidP="00B816CF">
                  <w:pPr>
                    <w:jc w:val="center"/>
                    <w:rPr>
                      <w:rFonts w:ascii="Arial Narrow" w:hAnsi="Arial Narrow"/>
                    </w:rPr>
                  </w:pPr>
                  <w:r w:rsidRPr="00B72225">
                    <w:rPr>
                      <w:rFonts w:ascii="Arial Narrow" w:hAnsi="Arial Narrow"/>
                    </w:rPr>
                    <w:t>0 (not)</w:t>
                  </w:r>
                </w:p>
              </w:tc>
              <w:tc>
                <w:tcPr>
                  <w:tcW w:w="886" w:type="dxa"/>
                </w:tcPr>
                <w:p w14:paraId="29FCDBED" w14:textId="77777777" w:rsidR="005A3D8F" w:rsidRPr="00B72225" w:rsidRDefault="005A3D8F" w:rsidP="00B816CF">
                  <w:pPr>
                    <w:jc w:val="center"/>
                    <w:rPr>
                      <w:rFonts w:ascii="Arial Narrow" w:hAnsi="Arial Narrow"/>
                    </w:rPr>
                  </w:pPr>
                  <w:r w:rsidRPr="00B72225">
                    <w:rPr>
                      <w:rFonts w:ascii="Arial Narrow" w:hAnsi="Arial Narrow"/>
                    </w:rPr>
                    <w:t>1</w:t>
                  </w:r>
                </w:p>
              </w:tc>
              <w:tc>
                <w:tcPr>
                  <w:tcW w:w="977" w:type="dxa"/>
                </w:tcPr>
                <w:p w14:paraId="648DD5EF" w14:textId="77777777" w:rsidR="005A3D8F" w:rsidRPr="00B72225" w:rsidRDefault="005A3D8F" w:rsidP="00B816CF">
                  <w:pPr>
                    <w:jc w:val="center"/>
                    <w:rPr>
                      <w:rFonts w:ascii="Arial Narrow" w:hAnsi="Arial Narrow"/>
                    </w:rPr>
                  </w:pPr>
                  <w:r w:rsidRPr="00B72225">
                    <w:rPr>
                      <w:rFonts w:ascii="Arial Narrow" w:hAnsi="Arial Narrow"/>
                    </w:rPr>
                    <w:t>2</w:t>
                  </w:r>
                </w:p>
              </w:tc>
              <w:tc>
                <w:tcPr>
                  <w:tcW w:w="977" w:type="dxa"/>
                </w:tcPr>
                <w:p w14:paraId="30550C90" w14:textId="77777777" w:rsidR="005A3D8F" w:rsidRPr="00B72225" w:rsidRDefault="005A3D8F" w:rsidP="00B816CF">
                  <w:pPr>
                    <w:jc w:val="center"/>
                    <w:rPr>
                      <w:rFonts w:ascii="Arial Narrow" w:hAnsi="Arial Narrow"/>
                    </w:rPr>
                  </w:pPr>
                  <w:r w:rsidRPr="00B72225">
                    <w:rPr>
                      <w:rFonts w:ascii="Arial Narrow" w:hAnsi="Arial Narrow"/>
                    </w:rPr>
                    <w:t>3</w:t>
                  </w:r>
                </w:p>
              </w:tc>
              <w:tc>
                <w:tcPr>
                  <w:tcW w:w="978" w:type="dxa"/>
                </w:tcPr>
                <w:p w14:paraId="49CFC8E1" w14:textId="77777777" w:rsidR="005A3D8F" w:rsidRPr="00B72225" w:rsidRDefault="005A3D8F" w:rsidP="00B816CF">
                  <w:pPr>
                    <w:jc w:val="center"/>
                    <w:rPr>
                      <w:rFonts w:ascii="Arial Narrow" w:hAnsi="Arial Narrow"/>
                    </w:rPr>
                  </w:pPr>
                  <w:r w:rsidRPr="00B72225">
                    <w:rPr>
                      <w:rFonts w:ascii="Arial Narrow" w:hAnsi="Arial Narrow"/>
                    </w:rPr>
                    <w:t>4</w:t>
                  </w:r>
                </w:p>
              </w:tc>
              <w:tc>
                <w:tcPr>
                  <w:tcW w:w="978" w:type="dxa"/>
                </w:tcPr>
                <w:p w14:paraId="435A2E0A" w14:textId="77777777" w:rsidR="005A3D8F" w:rsidRPr="00B72225" w:rsidRDefault="005A3D8F" w:rsidP="00B816CF">
                  <w:pPr>
                    <w:jc w:val="center"/>
                    <w:rPr>
                      <w:rFonts w:ascii="Arial Narrow" w:hAnsi="Arial Narrow"/>
                    </w:rPr>
                  </w:pPr>
                  <w:r w:rsidRPr="00B72225">
                    <w:rPr>
                      <w:rFonts w:ascii="Arial Narrow" w:hAnsi="Arial Narrow"/>
                    </w:rPr>
                    <w:t>5</w:t>
                  </w:r>
                </w:p>
              </w:tc>
              <w:tc>
                <w:tcPr>
                  <w:tcW w:w="978" w:type="dxa"/>
                </w:tcPr>
                <w:p w14:paraId="75A5085A" w14:textId="77777777" w:rsidR="005A3D8F" w:rsidRPr="00B72225" w:rsidRDefault="005A3D8F" w:rsidP="00B816CF">
                  <w:pPr>
                    <w:jc w:val="center"/>
                    <w:rPr>
                      <w:rFonts w:ascii="Arial Narrow" w:hAnsi="Arial Narrow"/>
                    </w:rPr>
                  </w:pPr>
                  <w:r w:rsidRPr="00B72225">
                    <w:rPr>
                      <w:rFonts w:ascii="Arial Narrow" w:hAnsi="Arial Narrow"/>
                    </w:rPr>
                    <w:t>6</w:t>
                  </w:r>
                </w:p>
              </w:tc>
              <w:tc>
                <w:tcPr>
                  <w:tcW w:w="978" w:type="dxa"/>
                </w:tcPr>
                <w:p w14:paraId="573E52EA" w14:textId="77777777" w:rsidR="005A3D8F" w:rsidRPr="00B72225" w:rsidRDefault="005A3D8F" w:rsidP="00B816CF">
                  <w:pPr>
                    <w:jc w:val="center"/>
                    <w:rPr>
                      <w:rFonts w:ascii="Arial Narrow" w:hAnsi="Arial Narrow"/>
                    </w:rPr>
                  </w:pPr>
                  <w:r w:rsidRPr="00B72225">
                    <w:rPr>
                      <w:rFonts w:ascii="Arial Narrow" w:hAnsi="Arial Narrow"/>
                    </w:rPr>
                    <w:t>7</w:t>
                  </w:r>
                </w:p>
              </w:tc>
              <w:tc>
                <w:tcPr>
                  <w:tcW w:w="978" w:type="dxa"/>
                </w:tcPr>
                <w:p w14:paraId="0CFFBC58" w14:textId="77777777" w:rsidR="005A3D8F" w:rsidRPr="00B72225" w:rsidRDefault="005A3D8F" w:rsidP="00B816CF">
                  <w:pPr>
                    <w:jc w:val="center"/>
                    <w:rPr>
                      <w:rFonts w:ascii="Arial Narrow" w:hAnsi="Arial Narrow"/>
                    </w:rPr>
                  </w:pPr>
                  <w:r w:rsidRPr="00B72225">
                    <w:rPr>
                      <w:rFonts w:ascii="Arial Narrow" w:hAnsi="Arial Narrow"/>
                    </w:rPr>
                    <w:t>8</w:t>
                  </w:r>
                </w:p>
              </w:tc>
              <w:tc>
                <w:tcPr>
                  <w:tcW w:w="786" w:type="dxa"/>
                </w:tcPr>
                <w:p w14:paraId="49E92D92" w14:textId="77777777" w:rsidR="005A3D8F" w:rsidRPr="00B72225" w:rsidRDefault="005A3D8F" w:rsidP="00B816CF">
                  <w:pPr>
                    <w:jc w:val="center"/>
                    <w:rPr>
                      <w:rFonts w:ascii="Arial Narrow" w:hAnsi="Arial Narrow"/>
                    </w:rPr>
                  </w:pPr>
                  <w:r w:rsidRPr="00B72225">
                    <w:rPr>
                      <w:rFonts w:ascii="Arial Narrow" w:hAnsi="Arial Narrow"/>
                    </w:rPr>
                    <w:t>9</w:t>
                  </w:r>
                </w:p>
              </w:tc>
              <w:tc>
                <w:tcPr>
                  <w:tcW w:w="1276" w:type="dxa"/>
                </w:tcPr>
                <w:p w14:paraId="11861D52" w14:textId="77777777" w:rsidR="005A3D8F" w:rsidRPr="00B72225" w:rsidRDefault="005A3D8F" w:rsidP="00B816CF">
                  <w:pPr>
                    <w:jc w:val="center"/>
                    <w:rPr>
                      <w:rFonts w:ascii="Arial Narrow" w:hAnsi="Arial Narrow"/>
                    </w:rPr>
                  </w:pPr>
                  <w:r w:rsidRPr="00B72225">
                    <w:rPr>
                      <w:rFonts w:ascii="Arial Narrow" w:hAnsi="Arial Narrow"/>
                    </w:rPr>
                    <w:t>10 (very)</w:t>
                  </w:r>
                </w:p>
              </w:tc>
            </w:tr>
          </w:tbl>
          <w:p w14:paraId="154E63C3" w14:textId="77777777" w:rsidR="005A3D8F" w:rsidRPr="00B72225" w:rsidRDefault="005A3D8F" w:rsidP="00B816CF">
            <w:pPr>
              <w:spacing w:before="40" w:after="40"/>
              <w:rPr>
                <w:rFonts w:ascii="Arial Narrow" w:hAnsi="Arial Narrow"/>
                <w:sz w:val="8"/>
                <w:szCs w:val="8"/>
              </w:rPr>
            </w:pPr>
            <w:r w:rsidRPr="00B72225">
              <w:rPr>
                <w:rFonts w:ascii="Arial Narrow" w:hAnsi="Arial Narrow"/>
              </w:rPr>
              <w:t>How confident do you feel about your ability to prepare for/change to an adult doctor?</w:t>
            </w:r>
          </w:p>
          <w:tbl>
            <w:tblPr>
              <w:tblStyle w:val="TableGrid"/>
              <w:tblW w:w="10875" w:type="dxa"/>
              <w:tblBorders>
                <w:left w:val="none" w:sz="0" w:space="0" w:color="auto"/>
              </w:tblBorders>
              <w:tblLook w:val="04A0" w:firstRow="1" w:lastRow="0" w:firstColumn="1" w:lastColumn="0" w:noHBand="0" w:noVBand="1"/>
            </w:tblPr>
            <w:tblGrid>
              <w:gridCol w:w="1083"/>
              <w:gridCol w:w="886"/>
              <w:gridCol w:w="977"/>
              <w:gridCol w:w="977"/>
              <w:gridCol w:w="978"/>
              <w:gridCol w:w="978"/>
              <w:gridCol w:w="978"/>
              <w:gridCol w:w="978"/>
              <w:gridCol w:w="978"/>
              <w:gridCol w:w="786"/>
              <w:gridCol w:w="1276"/>
            </w:tblGrid>
            <w:tr w:rsidR="005A3D8F" w:rsidRPr="00B72225" w14:paraId="60B66CCB" w14:textId="77777777" w:rsidTr="00A41021">
              <w:tc>
                <w:tcPr>
                  <w:tcW w:w="1083" w:type="dxa"/>
                </w:tcPr>
                <w:p w14:paraId="7B55E08A" w14:textId="77777777" w:rsidR="005A3D8F" w:rsidRPr="00B72225" w:rsidRDefault="005A3D8F" w:rsidP="00B816CF">
                  <w:pPr>
                    <w:jc w:val="center"/>
                    <w:rPr>
                      <w:rFonts w:ascii="Arial Narrow" w:hAnsi="Arial Narrow"/>
                    </w:rPr>
                  </w:pPr>
                  <w:r w:rsidRPr="00B72225">
                    <w:rPr>
                      <w:rFonts w:ascii="Arial Narrow" w:hAnsi="Arial Narrow"/>
                    </w:rPr>
                    <w:t>0 (not)</w:t>
                  </w:r>
                </w:p>
              </w:tc>
              <w:tc>
                <w:tcPr>
                  <w:tcW w:w="886" w:type="dxa"/>
                </w:tcPr>
                <w:p w14:paraId="289410E2" w14:textId="77777777" w:rsidR="005A3D8F" w:rsidRPr="00B72225" w:rsidRDefault="005A3D8F" w:rsidP="00B816CF">
                  <w:pPr>
                    <w:jc w:val="center"/>
                    <w:rPr>
                      <w:rFonts w:ascii="Arial Narrow" w:hAnsi="Arial Narrow"/>
                    </w:rPr>
                  </w:pPr>
                  <w:r w:rsidRPr="00B72225">
                    <w:rPr>
                      <w:rFonts w:ascii="Arial Narrow" w:hAnsi="Arial Narrow"/>
                    </w:rPr>
                    <w:t>1</w:t>
                  </w:r>
                </w:p>
              </w:tc>
              <w:tc>
                <w:tcPr>
                  <w:tcW w:w="977" w:type="dxa"/>
                </w:tcPr>
                <w:p w14:paraId="53588697" w14:textId="77777777" w:rsidR="005A3D8F" w:rsidRPr="00B72225" w:rsidRDefault="005A3D8F" w:rsidP="00B816CF">
                  <w:pPr>
                    <w:jc w:val="center"/>
                    <w:rPr>
                      <w:rFonts w:ascii="Arial Narrow" w:hAnsi="Arial Narrow"/>
                    </w:rPr>
                  </w:pPr>
                  <w:r w:rsidRPr="00B72225">
                    <w:rPr>
                      <w:rFonts w:ascii="Arial Narrow" w:hAnsi="Arial Narrow"/>
                    </w:rPr>
                    <w:t>2</w:t>
                  </w:r>
                </w:p>
              </w:tc>
              <w:tc>
                <w:tcPr>
                  <w:tcW w:w="977" w:type="dxa"/>
                </w:tcPr>
                <w:p w14:paraId="06303C8E" w14:textId="77777777" w:rsidR="005A3D8F" w:rsidRPr="00B72225" w:rsidRDefault="005A3D8F" w:rsidP="00B816CF">
                  <w:pPr>
                    <w:jc w:val="center"/>
                    <w:rPr>
                      <w:rFonts w:ascii="Arial Narrow" w:hAnsi="Arial Narrow"/>
                    </w:rPr>
                  </w:pPr>
                  <w:r w:rsidRPr="00B72225">
                    <w:rPr>
                      <w:rFonts w:ascii="Arial Narrow" w:hAnsi="Arial Narrow"/>
                    </w:rPr>
                    <w:t>3</w:t>
                  </w:r>
                </w:p>
              </w:tc>
              <w:tc>
                <w:tcPr>
                  <w:tcW w:w="978" w:type="dxa"/>
                </w:tcPr>
                <w:p w14:paraId="038FC412" w14:textId="77777777" w:rsidR="005A3D8F" w:rsidRPr="00B72225" w:rsidRDefault="005A3D8F" w:rsidP="00B816CF">
                  <w:pPr>
                    <w:jc w:val="center"/>
                    <w:rPr>
                      <w:rFonts w:ascii="Arial Narrow" w:hAnsi="Arial Narrow"/>
                    </w:rPr>
                  </w:pPr>
                  <w:r w:rsidRPr="00B72225">
                    <w:rPr>
                      <w:rFonts w:ascii="Arial Narrow" w:hAnsi="Arial Narrow"/>
                    </w:rPr>
                    <w:t>4</w:t>
                  </w:r>
                </w:p>
              </w:tc>
              <w:tc>
                <w:tcPr>
                  <w:tcW w:w="978" w:type="dxa"/>
                </w:tcPr>
                <w:p w14:paraId="3D6187A8" w14:textId="77777777" w:rsidR="005A3D8F" w:rsidRPr="00B72225" w:rsidRDefault="005A3D8F" w:rsidP="00B816CF">
                  <w:pPr>
                    <w:jc w:val="center"/>
                    <w:rPr>
                      <w:rFonts w:ascii="Arial Narrow" w:hAnsi="Arial Narrow"/>
                    </w:rPr>
                  </w:pPr>
                  <w:r w:rsidRPr="00B72225">
                    <w:rPr>
                      <w:rFonts w:ascii="Arial Narrow" w:hAnsi="Arial Narrow"/>
                    </w:rPr>
                    <w:t>5</w:t>
                  </w:r>
                </w:p>
              </w:tc>
              <w:tc>
                <w:tcPr>
                  <w:tcW w:w="978" w:type="dxa"/>
                </w:tcPr>
                <w:p w14:paraId="619E1CCF" w14:textId="77777777" w:rsidR="005A3D8F" w:rsidRPr="00B72225" w:rsidRDefault="005A3D8F" w:rsidP="00B816CF">
                  <w:pPr>
                    <w:jc w:val="center"/>
                    <w:rPr>
                      <w:rFonts w:ascii="Arial Narrow" w:hAnsi="Arial Narrow"/>
                    </w:rPr>
                  </w:pPr>
                  <w:r w:rsidRPr="00B72225">
                    <w:rPr>
                      <w:rFonts w:ascii="Arial Narrow" w:hAnsi="Arial Narrow"/>
                    </w:rPr>
                    <w:t>6</w:t>
                  </w:r>
                </w:p>
              </w:tc>
              <w:tc>
                <w:tcPr>
                  <w:tcW w:w="978" w:type="dxa"/>
                </w:tcPr>
                <w:p w14:paraId="09C416CE" w14:textId="77777777" w:rsidR="005A3D8F" w:rsidRPr="00B72225" w:rsidRDefault="005A3D8F" w:rsidP="00B816CF">
                  <w:pPr>
                    <w:jc w:val="center"/>
                    <w:rPr>
                      <w:rFonts w:ascii="Arial Narrow" w:hAnsi="Arial Narrow"/>
                    </w:rPr>
                  </w:pPr>
                  <w:r w:rsidRPr="00B72225">
                    <w:rPr>
                      <w:rFonts w:ascii="Arial Narrow" w:hAnsi="Arial Narrow"/>
                    </w:rPr>
                    <w:t>7</w:t>
                  </w:r>
                </w:p>
              </w:tc>
              <w:tc>
                <w:tcPr>
                  <w:tcW w:w="978" w:type="dxa"/>
                </w:tcPr>
                <w:p w14:paraId="42AB9C00" w14:textId="77777777" w:rsidR="005A3D8F" w:rsidRPr="00B72225" w:rsidRDefault="005A3D8F" w:rsidP="00B816CF">
                  <w:pPr>
                    <w:jc w:val="center"/>
                    <w:rPr>
                      <w:rFonts w:ascii="Arial Narrow" w:hAnsi="Arial Narrow"/>
                    </w:rPr>
                  </w:pPr>
                  <w:r w:rsidRPr="00B72225">
                    <w:rPr>
                      <w:rFonts w:ascii="Arial Narrow" w:hAnsi="Arial Narrow"/>
                    </w:rPr>
                    <w:t>8</w:t>
                  </w:r>
                </w:p>
              </w:tc>
              <w:tc>
                <w:tcPr>
                  <w:tcW w:w="786" w:type="dxa"/>
                </w:tcPr>
                <w:p w14:paraId="4C8C8A8F" w14:textId="77777777" w:rsidR="005A3D8F" w:rsidRPr="00B72225" w:rsidRDefault="005A3D8F" w:rsidP="00B816CF">
                  <w:pPr>
                    <w:jc w:val="center"/>
                    <w:rPr>
                      <w:rFonts w:ascii="Arial Narrow" w:hAnsi="Arial Narrow"/>
                    </w:rPr>
                  </w:pPr>
                  <w:r w:rsidRPr="00B72225">
                    <w:rPr>
                      <w:rFonts w:ascii="Arial Narrow" w:hAnsi="Arial Narrow"/>
                    </w:rPr>
                    <w:t>9</w:t>
                  </w:r>
                </w:p>
              </w:tc>
              <w:tc>
                <w:tcPr>
                  <w:tcW w:w="1276" w:type="dxa"/>
                </w:tcPr>
                <w:p w14:paraId="46AC72A1" w14:textId="77777777" w:rsidR="005A3D8F" w:rsidRPr="00B72225" w:rsidRDefault="005A3D8F" w:rsidP="00B816CF">
                  <w:pPr>
                    <w:jc w:val="center"/>
                    <w:rPr>
                      <w:rFonts w:ascii="Arial Narrow" w:hAnsi="Arial Narrow"/>
                    </w:rPr>
                  </w:pPr>
                  <w:r w:rsidRPr="00B72225">
                    <w:rPr>
                      <w:rFonts w:ascii="Arial Narrow" w:hAnsi="Arial Narrow"/>
                    </w:rPr>
                    <w:t>10 (very)</w:t>
                  </w:r>
                </w:p>
              </w:tc>
            </w:tr>
          </w:tbl>
          <w:p w14:paraId="51788D93" w14:textId="77777777" w:rsidR="005A3D8F" w:rsidRPr="00B72225" w:rsidRDefault="005A3D8F" w:rsidP="00B816CF">
            <w:pPr>
              <w:rPr>
                <w:rFonts w:ascii="Arial Narrow" w:hAnsi="Arial Narrow" w:cs="Arial"/>
                <w:sz w:val="8"/>
                <w:szCs w:val="8"/>
              </w:rPr>
            </w:pPr>
          </w:p>
        </w:tc>
        <w:bookmarkStart w:id="0" w:name="_GoBack"/>
        <w:bookmarkEnd w:id="0"/>
      </w:tr>
    </w:tbl>
    <w:p w14:paraId="4E0A3827" w14:textId="77777777" w:rsidR="005A3D8F" w:rsidRPr="00B72225" w:rsidRDefault="005A3D8F" w:rsidP="00B816CF">
      <w:pPr>
        <w:spacing w:before="80" w:after="80"/>
        <w:rPr>
          <w:rFonts w:ascii="Arial Narrow" w:hAnsi="Arial Narrow" w:cs="Arial"/>
          <w:bCs/>
        </w:rPr>
        <w:sectPr w:rsidR="005A3D8F" w:rsidRPr="00B72225" w:rsidSect="0003676C">
          <w:headerReference w:type="default" r:id="rId9"/>
          <w:type w:val="continuous"/>
          <w:pgSz w:w="12240" w:h="15840"/>
          <w:pgMar w:top="720" w:right="720" w:bottom="720" w:left="720" w:header="720" w:footer="720" w:gutter="0"/>
          <w:cols w:space="720"/>
          <w:docGrid w:linePitch="360"/>
        </w:sectPr>
      </w:pPr>
    </w:p>
    <w:tbl>
      <w:tblPr>
        <w:tblStyle w:val="LightShading-Accent1"/>
        <w:tblpPr w:leftFromText="180" w:rightFromText="180" w:vertAnchor="text" w:horzAnchor="margin" w:tblpX="108" w:tblpY="88"/>
        <w:tblW w:w="10890" w:type="dxa"/>
        <w:tblBorders>
          <w:top w:val="none" w:sz="0" w:space="0" w:color="auto"/>
          <w:bottom w:val="none" w:sz="0" w:space="0" w:color="auto"/>
        </w:tblBorders>
        <w:tblLook w:val="01E0" w:firstRow="1" w:lastRow="1" w:firstColumn="1" w:lastColumn="1" w:noHBand="0" w:noVBand="0"/>
      </w:tblPr>
      <w:tblGrid>
        <w:gridCol w:w="7128"/>
        <w:gridCol w:w="990"/>
        <w:gridCol w:w="990"/>
        <w:gridCol w:w="1782"/>
      </w:tblGrid>
      <w:tr w:rsidR="005A3D8F" w:rsidRPr="00B72225" w14:paraId="61E2964C" w14:textId="77777777" w:rsidTr="002A1C2B">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DBE5F1" w:themeFill="accent1" w:themeFillTint="33"/>
          </w:tcPr>
          <w:p w14:paraId="791913F8" w14:textId="6CF70465" w:rsidR="005A3D8F" w:rsidRPr="002A1C2B" w:rsidRDefault="005A3D8F" w:rsidP="00E63F25">
            <w:pPr>
              <w:spacing w:before="80" w:after="80"/>
              <w:rPr>
                <w:rFonts w:ascii="Arial Narrow" w:hAnsi="Arial Narrow" w:cs="Arial"/>
              </w:rPr>
            </w:pPr>
            <w:r w:rsidRPr="002A1C2B">
              <w:rPr>
                <w:rFonts w:ascii="Arial Narrow" w:hAnsi="Arial Narrow" w:cs="Arial"/>
              </w:rPr>
              <w:t xml:space="preserve">My Health        </w:t>
            </w:r>
            <w:r w:rsidR="002A1C2B">
              <w:rPr>
                <w:rFonts w:ascii="Arial Narrow" w:hAnsi="Arial Narrow" w:cs="Arial"/>
              </w:rPr>
              <w:t xml:space="preserve">                  </w:t>
            </w:r>
            <w:r w:rsidRPr="007B09D3">
              <w:rPr>
                <w:rFonts w:ascii="Arial Narrow" w:hAnsi="Arial Narrow" w:cs="Arial"/>
                <w:i/>
                <w:sz w:val="20"/>
                <w:szCs w:val="20"/>
              </w:rPr>
              <w:t>Please check the box that applies to you right now</w:t>
            </w:r>
            <w:r w:rsidR="001D6346" w:rsidRPr="007B09D3">
              <w:rPr>
                <w:rFonts w:ascii="Arial Narrow" w:hAnsi="Arial Narrow" w:cs="Arial"/>
                <w:i/>
                <w:sz w:val="20"/>
                <w:szCs w:val="20"/>
              </w:rPr>
              <w:t>.</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right w:val="none" w:sz="0" w:space="0" w:color="auto"/>
            </w:tcBorders>
            <w:shd w:val="clear" w:color="auto" w:fill="DBE5F1" w:themeFill="accent1" w:themeFillTint="33"/>
          </w:tcPr>
          <w:p w14:paraId="52200F33" w14:textId="77777777" w:rsidR="005A3D8F" w:rsidRPr="002A1C2B" w:rsidRDefault="005A3D8F" w:rsidP="00E63F25">
            <w:pPr>
              <w:jc w:val="center"/>
              <w:rPr>
                <w:rFonts w:ascii="Arial Narrow" w:hAnsi="Arial Narrow" w:cs="Arial"/>
                <w:sz w:val="20"/>
                <w:szCs w:val="20"/>
              </w:rPr>
            </w:pPr>
            <w:r w:rsidRPr="002A1C2B">
              <w:rPr>
                <w:rFonts w:ascii="Arial Narrow" w:hAnsi="Arial Narrow" w:cs="Arial"/>
                <w:i/>
                <w:sz w:val="20"/>
                <w:szCs w:val="20"/>
              </w:rPr>
              <w:t>Yes, I know this</w:t>
            </w:r>
          </w:p>
        </w:tc>
        <w:tc>
          <w:tcPr>
            <w:tcW w:w="990" w:type="dxa"/>
            <w:tcBorders>
              <w:left w:val="none" w:sz="0" w:space="0" w:color="auto"/>
              <w:right w:val="none" w:sz="0" w:space="0" w:color="auto"/>
            </w:tcBorders>
            <w:shd w:val="clear" w:color="auto" w:fill="DBE5F1" w:themeFill="accent1" w:themeFillTint="33"/>
          </w:tcPr>
          <w:p w14:paraId="32F3E5FA" w14:textId="77777777" w:rsidR="005A3D8F" w:rsidRPr="002A1C2B" w:rsidRDefault="005A3D8F" w:rsidP="00E63F25">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2A1C2B">
              <w:rPr>
                <w:rFonts w:ascii="Arial Narrow" w:hAnsi="Arial Narrow" w:cs="Arial"/>
                <w:i/>
                <w:sz w:val="20"/>
                <w:szCs w:val="20"/>
              </w:rPr>
              <w:t>I need to learn</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DBE5F1" w:themeFill="accent1" w:themeFillTint="33"/>
          </w:tcPr>
          <w:p w14:paraId="51CA887A" w14:textId="77777777" w:rsidR="005A3D8F" w:rsidRPr="002A1C2B" w:rsidRDefault="005A3D8F" w:rsidP="00E63F25">
            <w:pPr>
              <w:jc w:val="center"/>
              <w:rPr>
                <w:rFonts w:ascii="Arial Narrow" w:hAnsi="Arial Narrow" w:cs="Arial"/>
                <w:sz w:val="20"/>
                <w:szCs w:val="20"/>
              </w:rPr>
            </w:pPr>
            <w:r w:rsidRPr="002A1C2B">
              <w:rPr>
                <w:rFonts w:ascii="Arial Narrow" w:hAnsi="Arial Narrow" w:cs="Arial"/>
                <w:i/>
                <w:sz w:val="20"/>
                <w:szCs w:val="20"/>
              </w:rPr>
              <w:t>Someone needs to do this… Who?</w:t>
            </w:r>
          </w:p>
        </w:tc>
      </w:tr>
      <w:tr w:rsidR="005A3D8F" w:rsidRPr="00B72225" w14:paraId="7B204FCD" w14:textId="77777777" w:rsidTr="002A1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top w:val="single" w:sz="8" w:space="0" w:color="4F81BD" w:themeColor="accent1"/>
              <w:left w:val="none" w:sz="0" w:space="0" w:color="auto"/>
              <w:right w:val="none" w:sz="0" w:space="0" w:color="auto"/>
            </w:tcBorders>
            <w:shd w:val="clear" w:color="auto" w:fill="FFFFFF" w:themeFill="background1"/>
          </w:tcPr>
          <w:p w14:paraId="4CACC39D" w14:textId="77777777" w:rsidR="00616B64" w:rsidRPr="00D459B5" w:rsidRDefault="005A3D8F" w:rsidP="00E63F25">
            <w:pPr>
              <w:spacing w:before="20"/>
              <w:rPr>
                <w:rFonts w:ascii="Arial Narrow" w:hAnsi="Arial Narrow" w:cs="Arial"/>
                <w:b w:val="0"/>
                <w:color w:val="auto"/>
                <w:sz w:val="21"/>
                <w:szCs w:val="21"/>
              </w:rPr>
            </w:pPr>
            <w:r w:rsidRPr="00D459B5">
              <w:rPr>
                <w:rFonts w:ascii="Arial Narrow" w:hAnsi="Arial Narrow" w:cs="Arial"/>
                <w:b w:val="0"/>
                <w:color w:val="auto"/>
                <w:sz w:val="21"/>
                <w:szCs w:val="21"/>
              </w:rPr>
              <w:t xml:space="preserve">I know my medical </w:t>
            </w:r>
            <w:r w:rsidR="00CB5665" w:rsidRPr="00D459B5">
              <w:rPr>
                <w:rFonts w:ascii="Arial Narrow" w:hAnsi="Arial Narrow" w:cs="Arial"/>
                <w:b w:val="0"/>
                <w:color w:val="auto"/>
                <w:sz w:val="21"/>
                <w:szCs w:val="21"/>
              </w:rPr>
              <w:t>needs</w:t>
            </w:r>
            <w:r w:rsidRPr="00D459B5">
              <w:rPr>
                <w:rFonts w:ascii="Arial Narrow" w:hAnsi="Arial Narrow" w:cs="Arial"/>
                <w:b w:val="0"/>
                <w:color w:val="auto"/>
                <w:sz w:val="21"/>
                <w:szCs w:val="21"/>
              </w:rPr>
              <w:t>.</w:t>
            </w:r>
          </w:p>
        </w:tc>
        <w:tc>
          <w:tcPr>
            <w:cnfStyle w:val="000010000000" w:firstRow="0" w:lastRow="0" w:firstColumn="0" w:lastColumn="0" w:oddVBand="1" w:evenVBand="0" w:oddHBand="0" w:evenHBand="0" w:firstRowFirstColumn="0" w:firstRowLastColumn="0" w:lastRowFirstColumn="0" w:lastRowLastColumn="0"/>
            <w:tcW w:w="990" w:type="dxa"/>
            <w:tcBorders>
              <w:top w:val="single" w:sz="8" w:space="0" w:color="4F81BD" w:themeColor="accent1"/>
              <w:left w:val="none" w:sz="0" w:space="0" w:color="auto"/>
              <w:bottom w:val="none" w:sz="0" w:space="0" w:color="auto"/>
              <w:right w:val="none" w:sz="0" w:space="0" w:color="auto"/>
            </w:tcBorders>
            <w:shd w:val="clear" w:color="auto" w:fill="FFFFFF" w:themeFill="background1"/>
          </w:tcPr>
          <w:p w14:paraId="1AD94E5B" w14:textId="77777777" w:rsidR="005A3D8F" w:rsidRPr="00B72225" w:rsidRDefault="005A3D8F"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tcBorders>
              <w:top w:val="single" w:sz="8" w:space="0" w:color="4F81BD" w:themeColor="accent1"/>
              <w:left w:val="none" w:sz="0" w:space="0" w:color="auto"/>
              <w:right w:val="none" w:sz="0" w:space="0" w:color="auto"/>
            </w:tcBorders>
            <w:shd w:val="clear" w:color="auto" w:fill="FFFFFF" w:themeFill="background1"/>
          </w:tcPr>
          <w:p w14:paraId="1D9FB740" w14:textId="77777777" w:rsidR="005A3D8F" w:rsidRPr="00B72225" w:rsidRDefault="005A3D8F" w:rsidP="00E63F25">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top w:val="single" w:sz="8" w:space="0" w:color="4F81BD" w:themeColor="accent1"/>
              <w:left w:val="none" w:sz="0" w:space="0" w:color="auto"/>
              <w:right w:val="none" w:sz="0" w:space="0" w:color="auto"/>
            </w:tcBorders>
            <w:shd w:val="clear" w:color="auto" w:fill="FFFFFF" w:themeFill="background1"/>
          </w:tcPr>
          <w:p w14:paraId="1345E2F3" w14:textId="77777777" w:rsidR="005A3D8F" w:rsidRPr="00B72225" w:rsidRDefault="005A3D8F" w:rsidP="00E63F25">
            <w:pPr>
              <w:spacing w:before="20"/>
              <w:jc w:val="center"/>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5A3D8F" w:rsidRPr="00B72225" w14:paraId="34DB4398" w14:textId="77777777" w:rsidTr="00042EAB">
        <w:trPr>
          <w:trHeight w:val="243"/>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14:paraId="21A26F46" w14:textId="77777777" w:rsidR="005A3D8F" w:rsidRPr="00D459B5" w:rsidRDefault="005A3D8F" w:rsidP="00E63F25">
            <w:pPr>
              <w:spacing w:before="20"/>
              <w:rPr>
                <w:rFonts w:ascii="Arial Narrow" w:hAnsi="Arial Narrow" w:cs="Arial"/>
                <w:b w:val="0"/>
                <w:color w:val="auto"/>
                <w:sz w:val="21"/>
                <w:szCs w:val="21"/>
              </w:rPr>
            </w:pPr>
            <w:r w:rsidRPr="00D459B5">
              <w:rPr>
                <w:rFonts w:ascii="Arial Narrow" w:hAnsi="Arial Narrow" w:cs="Arial"/>
                <w:b w:val="0"/>
                <w:color w:val="auto"/>
                <w:sz w:val="21"/>
                <w:szCs w:val="21"/>
              </w:rPr>
              <w:t xml:space="preserve">I can </w:t>
            </w:r>
            <w:r w:rsidR="007F5CDC" w:rsidRPr="00D459B5">
              <w:rPr>
                <w:rFonts w:ascii="Arial Narrow" w:hAnsi="Arial Narrow" w:cs="Arial"/>
                <w:b w:val="0"/>
                <w:color w:val="auto"/>
                <w:sz w:val="21"/>
                <w:szCs w:val="21"/>
              </w:rPr>
              <w:t xml:space="preserve">tell </w:t>
            </w:r>
            <w:r w:rsidR="004A1813" w:rsidRPr="00D459B5">
              <w:rPr>
                <w:rFonts w:ascii="Arial Narrow" w:hAnsi="Arial Narrow" w:cs="Arial"/>
                <w:b w:val="0"/>
                <w:color w:val="auto"/>
                <w:sz w:val="21"/>
                <w:szCs w:val="21"/>
              </w:rPr>
              <w:t>others what my medical needs are</w:t>
            </w:r>
            <w:r w:rsidRPr="00D459B5">
              <w:rPr>
                <w:rFonts w:ascii="Arial Narrow" w:hAnsi="Arial Narrow" w:cs="Arial"/>
                <w:b w:val="0"/>
                <w:color w:val="auto"/>
                <w:sz w:val="21"/>
                <w:szCs w:val="21"/>
              </w:rPr>
              <w:t>.</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6F939762" w14:textId="77777777" w:rsidR="005A3D8F" w:rsidRPr="00B72225" w:rsidRDefault="005A3D8F"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14:paraId="0C238B55" w14:textId="77777777" w:rsidR="005A3D8F" w:rsidRPr="00B72225" w:rsidRDefault="005A3D8F" w:rsidP="00E63F25">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14:paraId="4AA4F1C1" w14:textId="77777777" w:rsidR="005A3D8F" w:rsidRPr="00B72225" w:rsidRDefault="005A3D8F" w:rsidP="00E63F25">
            <w:pPr>
              <w:spacing w:before="20"/>
              <w:jc w:val="center"/>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A402D3" w:rsidRPr="00B72225" w14:paraId="39475D13" w14:textId="77777777" w:rsidTr="00042EAB">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14:paraId="5ABCE6D3" w14:textId="77777777" w:rsidR="00A402D3" w:rsidRPr="00D459B5" w:rsidRDefault="00A402D3" w:rsidP="00E63F25">
            <w:pPr>
              <w:spacing w:before="20"/>
              <w:rPr>
                <w:rFonts w:ascii="Arial Narrow" w:hAnsi="Arial Narrow" w:cs="Arial"/>
                <w:b w:val="0"/>
                <w:color w:val="auto"/>
                <w:sz w:val="21"/>
                <w:szCs w:val="21"/>
              </w:rPr>
            </w:pPr>
            <w:r w:rsidRPr="00D459B5">
              <w:rPr>
                <w:rFonts w:ascii="Arial Narrow" w:hAnsi="Arial Narrow" w:cs="Arial"/>
                <w:b w:val="0"/>
                <w:color w:val="auto"/>
                <w:sz w:val="21"/>
                <w:szCs w:val="21"/>
              </w:rPr>
              <w:t>I know my symptoms including ones that I quickly need to see a doctor for.</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1BF006DE" w14:textId="77777777" w:rsidR="00A402D3" w:rsidRPr="00B72225" w:rsidRDefault="00A402D3"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tcBorders>
              <w:left w:val="none" w:sz="0" w:space="0" w:color="auto"/>
              <w:right w:val="none" w:sz="0" w:space="0" w:color="auto"/>
            </w:tcBorders>
            <w:shd w:val="clear" w:color="auto" w:fill="FFFFFF" w:themeFill="background1"/>
          </w:tcPr>
          <w:p w14:paraId="624440CC" w14:textId="77777777" w:rsidR="00A402D3" w:rsidRPr="00B72225" w:rsidRDefault="00A402D3" w:rsidP="00E63F25">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14:paraId="6F76BD41" w14:textId="77777777" w:rsidR="00A402D3" w:rsidRPr="00B72225" w:rsidRDefault="00A402D3" w:rsidP="00E63F25">
            <w:pPr>
              <w:spacing w:before="20"/>
              <w:jc w:val="center"/>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A402D3" w:rsidRPr="00B72225" w14:paraId="0D2AF653" w14:textId="77777777" w:rsidTr="00042EAB">
        <w:trPr>
          <w:trHeight w:val="180"/>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14:paraId="01CA827D" w14:textId="77777777" w:rsidR="00A402D3" w:rsidRPr="00D459B5" w:rsidRDefault="004A1813" w:rsidP="00E63F25">
            <w:pPr>
              <w:spacing w:before="20"/>
              <w:rPr>
                <w:rFonts w:ascii="Arial Narrow" w:hAnsi="Arial Narrow" w:cs="Arial"/>
                <w:color w:val="auto"/>
                <w:sz w:val="21"/>
                <w:szCs w:val="21"/>
              </w:rPr>
            </w:pPr>
            <w:r w:rsidRPr="00D459B5">
              <w:rPr>
                <w:rFonts w:ascii="Arial Narrow" w:hAnsi="Arial Narrow" w:cs="Arial"/>
                <w:b w:val="0"/>
                <w:color w:val="auto"/>
                <w:sz w:val="21"/>
                <w:szCs w:val="21"/>
              </w:rPr>
              <w:t>I know what to do if I have a medical emergency.</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50FCAE0E" w14:textId="77777777" w:rsidR="00A402D3" w:rsidRPr="00B72225" w:rsidRDefault="00A402D3"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14:paraId="08AE3538" w14:textId="77777777" w:rsidR="00A402D3" w:rsidRPr="00B72225" w:rsidRDefault="00A402D3" w:rsidP="00E63F25">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14:paraId="1E3C5F91" w14:textId="77777777" w:rsidR="00A402D3" w:rsidRPr="00B72225" w:rsidRDefault="00A402D3" w:rsidP="00E63F25">
            <w:pPr>
              <w:spacing w:before="20"/>
              <w:jc w:val="center"/>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A402D3" w:rsidRPr="00B72225" w14:paraId="6A47E2A7" w14:textId="77777777" w:rsidTr="00042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14:paraId="44388DEB" w14:textId="77777777" w:rsidR="00A402D3" w:rsidRPr="00D459B5" w:rsidRDefault="00A402D3" w:rsidP="00E63F25">
            <w:pPr>
              <w:autoSpaceDE w:val="0"/>
              <w:autoSpaceDN w:val="0"/>
              <w:adjustRightInd w:val="0"/>
              <w:contextualSpacing/>
              <w:rPr>
                <w:rFonts w:ascii="Arial Narrow" w:eastAsia="MS-Gothic" w:hAnsi="Arial Narrow" w:cs="Arial"/>
                <w:b w:val="0"/>
                <w:color w:val="auto"/>
                <w:sz w:val="21"/>
                <w:szCs w:val="21"/>
              </w:rPr>
            </w:pPr>
            <w:r w:rsidRPr="00D459B5">
              <w:rPr>
                <w:rFonts w:ascii="Arial Narrow" w:eastAsiaTheme="minorHAnsi" w:hAnsi="Arial Narrow" w:cs="Arial"/>
                <w:b w:val="0"/>
                <w:color w:val="auto"/>
                <w:sz w:val="21"/>
                <w:szCs w:val="21"/>
              </w:rPr>
              <w:t>I know who to contact in my family or amo</w:t>
            </w:r>
            <w:r w:rsidR="004A1813" w:rsidRPr="00D459B5">
              <w:rPr>
                <w:rFonts w:ascii="Arial Narrow" w:eastAsiaTheme="minorHAnsi" w:hAnsi="Arial Narrow" w:cs="Arial"/>
                <w:b w:val="0"/>
                <w:color w:val="auto"/>
                <w:sz w:val="21"/>
                <w:szCs w:val="21"/>
              </w:rPr>
              <w:t>ng friends if I have a medical emergency.</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48A939F3" w14:textId="77777777" w:rsidR="00A402D3" w:rsidRPr="00B72225" w:rsidRDefault="00A402D3"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tcBorders>
              <w:left w:val="none" w:sz="0" w:space="0" w:color="auto"/>
              <w:right w:val="none" w:sz="0" w:space="0" w:color="auto"/>
            </w:tcBorders>
            <w:shd w:val="clear" w:color="auto" w:fill="FFFFFF" w:themeFill="background1"/>
          </w:tcPr>
          <w:p w14:paraId="1F21075B" w14:textId="77777777" w:rsidR="00A402D3" w:rsidRPr="00B72225" w:rsidRDefault="00A402D3" w:rsidP="00E63F25">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14:paraId="5123ECFF" w14:textId="77777777" w:rsidR="00A402D3" w:rsidRPr="00B72225" w:rsidRDefault="00A402D3" w:rsidP="00E63F25">
            <w:pPr>
              <w:spacing w:before="20"/>
              <w:jc w:val="center"/>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A402D3" w:rsidRPr="00B72225" w14:paraId="27273642" w14:textId="77777777" w:rsidTr="00042EAB">
        <w:trPr>
          <w:trHeight w:val="255"/>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14:paraId="62CF0FB6" w14:textId="77777777" w:rsidR="004A1813" w:rsidRPr="00D459B5" w:rsidRDefault="00A402D3" w:rsidP="00E63F25">
            <w:pPr>
              <w:spacing w:before="20"/>
              <w:rPr>
                <w:rFonts w:ascii="Arial Narrow" w:hAnsi="Arial Narrow" w:cs="Arial"/>
                <w:b w:val="0"/>
                <w:color w:val="auto"/>
                <w:sz w:val="21"/>
                <w:szCs w:val="21"/>
              </w:rPr>
            </w:pPr>
            <w:r w:rsidRPr="00D459B5">
              <w:rPr>
                <w:rFonts w:ascii="Arial Narrow" w:hAnsi="Arial Narrow" w:cs="Arial"/>
                <w:b w:val="0"/>
                <w:color w:val="auto"/>
                <w:sz w:val="21"/>
                <w:szCs w:val="21"/>
              </w:rPr>
              <w:t xml:space="preserve">I know my </w:t>
            </w:r>
            <w:r w:rsidR="004A1813" w:rsidRPr="00D459B5">
              <w:rPr>
                <w:rFonts w:ascii="Arial Narrow" w:hAnsi="Arial Narrow" w:cs="Arial"/>
                <w:b w:val="0"/>
                <w:color w:val="auto"/>
                <w:sz w:val="21"/>
                <w:szCs w:val="21"/>
              </w:rPr>
              <w:t>medications and what they are for.</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3C9A9A4D" w14:textId="77777777" w:rsidR="00A402D3" w:rsidRPr="00B72225" w:rsidRDefault="00A402D3"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14:paraId="121E4601" w14:textId="77777777" w:rsidR="00A402D3" w:rsidRPr="00B72225" w:rsidRDefault="00A402D3" w:rsidP="00E63F25">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14:paraId="2E705986" w14:textId="77777777" w:rsidR="00A402D3" w:rsidRPr="00B72225" w:rsidRDefault="00A402D3" w:rsidP="00E63F25">
            <w:pPr>
              <w:spacing w:before="20"/>
              <w:jc w:val="center"/>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4A1813" w:rsidRPr="00B72225" w14:paraId="0CFCE0B2" w14:textId="77777777" w:rsidTr="00042EA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14:paraId="26594DE1" w14:textId="77777777" w:rsidR="004A1813" w:rsidRPr="00D459B5" w:rsidRDefault="004A1813" w:rsidP="00E63F25">
            <w:pPr>
              <w:spacing w:before="20"/>
              <w:rPr>
                <w:rFonts w:ascii="Arial Narrow" w:hAnsi="Arial Narrow" w:cs="Arial"/>
                <w:color w:val="auto"/>
                <w:sz w:val="21"/>
                <w:szCs w:val="21"/>
              </w:rPr>
            </w:pPr>
            <w:r w:rsidRPr="00D459B5">
              <w:rPr>
                <w:rFonts w:ascii="Arial Narrow" w:hAnsi="Arial Narrow" w:cs="Arial"/>
                <w:b w:val="0"/>
                <w:color w:val="auto"/>
                <w:sz w:val="21"/>
                <w:szCs w:val="21"/>
              </w:rPr>
              <w:t>I know when to take my medications without a reminder.</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4B0D8AA7" w14:textId="77777777" w:rsidR="004A1813" w:rsidRPr="00B72225" w:rsidRDefault="004A1813"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tcBorders>
              <w:left w:val="none" w:sz="0" w:space="0" w:color="auto"/>
              <w:right w:val="none" w:sz="0" w:space="0" w:color="auto"/>
            </w:tcBorders>
            <w:shd w:val="clear" w:color="auto" w:fill="FFFFFF" w:themeFill="background1"/>
          </w:tcPr>
          <w:p w14:paraId="618D014E" w14:textId="77777777" w:rsidR="004A1813" w:rsidRPr="00B72225" w:rsidRDefault="004A1813" w:rsidP="00E63F25">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14:paraId="797808F7" w14:textId="77777777" w:rsidR="004A1813" w:rsidRPr="00B72225" w:rsidRDefault="004A1813" w:rsidP="00E63F25">
            <w:pPr>
              <w:spacing w:before="20"/>
              <w:jc w:val="center"/>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A402D3" w:rsidRPr="00B72225" w14:paraId="46ED88AB" w14:textId="77777777" w:rsidTr="00042EAB">
        <w:trPr>
          <w:trHeight w:val="233"/>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14:paraId="5C44D4F8" w14:textId="77777777" w:rsidR="00A402D3" w:rsidRPr="00D459B5" w:rsidRDefault="00A402D3" w:rsidP="00E63F25">
            <w:pPr>
              <w:autoSpaceDE w:val="0"/>
              <w:autoSpaceDN w:val="0"/>
              <w:adjustRightInd w:val="0"/>
              <w:contextualSpacing/>
              <w:rPr>
                <w:rFonts w:ascii="Arial Narrow" w:eastAsia="MS-Gothic" w:hAnsi="Arial Narrow" w:cs="Arial"/>
                <w:b w:val="0"/>
                <w:color w:val="auto"/>
                <w:sz w:val="21"/>
                <w:szCs w:val="21"/>
              </w:rPr>
            </w:pPr>
            <w:r w:rsidRPr="00D459B5">
              <w:rPr>
                <w:rFonts w:ascii="Arial Narrow" w:eastAsia="MS-Gothic" w:hAnsi="Arial Narrow" w:cs="Arial"/>
                <w:b w:val="0"/>
                <w:color w:val="auto"/>
                <w:sz w:val="21"/>
                <w:szCs w:val="21"/>
              </w:rPr>
              <w:t>I know my allergies</w:t>
            </w:r>
            <w:r w:rsidR="007F5CDC" w:rsidRPr="00D459B5">
              <w:rPr>
                <w:rFonts w:ascii="Arial Narrow" w:eastAsia="MS-Gothic" w:hAnsi="Arial Narrow" w:cs="Arial"/>
                <w:b w:val="0"/>
                <w:color w:val="auto"/>
                <w:sz w:val="21"/>
                <w:szCs w:val="21"/>
              </w:rPr>
              <w:t>.</w:t>
            </w:r>
            <w:r w:rsidRPr="00D459B5">
              <w:rPr>
                <w:rFonts w:ascii="Arial Narrow" w:eastAsia="MS-Gothic" w:hAnsi="Arial Narrow" w:cs="Arial"/>
                <w:b w:val="0"/>
                <w:color w:val="auto"/>
                <w:sz w:val="21"/>
                <w:szCs w:val="21"/>
              </w:rPr>
              <w:t xml:space="preserve"> </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57AB12CC" w14:textId="77777777" w:rsidR="00A402D3" w:rsidRPr="00B72225" w:rsidRDefault="00A402D3"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14:paraId="58FCFABE" w14:textId="77777777" w:rsidR="00A402D3" w:rsidRPr="00B72225" w:rsidRDefault="00A402D3" w:rsidP="00E63F25">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14:paraId="7C2C34AB" w14:textId="77777777" w:rsidR="00A402D3" w:rsidRPr="00B72225" w:rsidRDefault="00A402D3" w:rsidP="00E63F25">
            <w:pPr>
              <w:spacing w:before="20"/>
              <w:jc w:val="center"/>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7F5CDC" w:rsidRPr="00B72225" w14:paraId="65A269C9" w14:textId="77777777" w:rsidTr="00042EAB">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14:paraId="21A0EE66" w14:textId="77777777" w:rsidR="007F5CDC" w:rsidRPr="00D459B5" w:rsidRDefault="007F5CDC" w:rsidP="00E63F25">
            <w:pPr>
              <w:autoSpaceDE w:val="0"/>
              <w:autoSpaceDN w:val="0"/>
              <w:adjustRightInd w:val="0"/>
              <w:contextualSpacing/>
              <w:rPr>
                <w:rFonts w:ascii="Arial Narrow" w:eastAsia="MS-Gothic" w:hAnsi="Arial Narrow" w:cs="Arial"/>
                <w:color w:val="auto"/>
                <w:sz w:val="21"/>
                <w:szCs w:val="21"/>
              </w:rPr>
            </w:pPr>
            <w:r w:rsidRPr="00D459B5">
              <w:rPr>
                <w:rFonts w:ascii="Arial Narrow" w:eastAsia="MS-Gothic" w:hAnsi="Arial Narrow" w:cs="Arial"/>
                <w:b w:val="0"/>
                <w:color w:val="auto"/>
                <w:sz w:val="21"/>
                <w:szCs w:val="21"/>
              </w:rPr>
              <w:t>I know what do in case of an allergic reaction.</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35E69692" w14:textId="77777777" w:rsidR="007F5CDC" w:rsidRPr="00B72225" w:rsidRDefault="007F5CDC"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tcBorders>
              <w:left w:val="none" w:sz="0" w:space="0" w:color="auto"/>
              <w:right w:val="none" w:sz="0" w:space="0" w:color="auto"/>
            </w:tcBorders>
            <w:shd w:val="clear" w:color="auto" w:fill="FFFFFF" w:themeFill="background1"/>
          </w:tcPr>
          <w:p w14:paraId="6A2B3EDF" w14:textId="77777777" w:rsidR="007F5CDC" w:rsidRPr="00B72225" w:rsidRDefault="007F5CDC" w:rsidP="00E63F25">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14:paraId="1817D711" w14:textId="77777777" w:rsidR="007F5CDC" w:rsidRPr="00B72225" w:rsidRDefault="007F5CDC" w:rsidP="00E63F25">
            <w:pPr>
              <w:spacing w:before="20"/>
              <w:jc w:val="center"/>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A402D3" w:rsidRPr="00B72225" w14:paraId="4D7831C1" w14:textId="77777777" w:rsidTr="00042EAB">
        <w:trPr>
          <w:trHeight w:val="455"/>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14:paraId="686392E8" w14:textId="29F651CC" w:rsidR="00A402D3" w:rsidRPr="00D459B5" w:rsidRDefault="00A402D3" w:rsidP="00D459B5">
            <w:pPr>
              <w:autoSpaceDE w:val="0"/>
              <w:autoSpaceDN w:val="0"/>
              <w:adjustRightInd w:val="0"/>
              <w:ind w:left="180" w:hanging="180"/>
              <w:contextualSpacing/>
              <w:rPr>
                <w:rFonts w:ascii="Arial Narrow" w:eastAsia="MS-Gothic" w:hAnsi="Arial Narrow" w:cs="Arial"/>
                <w:b w:val="0"/>
                <w:color w:val="auto"/>
                <w:sz w:val="21"/>
                <w:szCs w:val="21"/>
              </w:rPr>
            </w:pPr>
            <w:r w:rsidRPr="00D459B5">
              <w:rPr>
                <w:rFonts w:ascii="Arial Narrow" w:eastAsia="MS-Gothic" w:hAnsi="Arial Narrow" w:cs="Arial"/>
                <w:b w:val="0"/>
                <w:color w:val="auto"/>
                <w:sz w:val="21"/>
                <w:szCs w:val="21"/>
              </w:rPr>
              <w:t>I know my non medication treatments (for example occupational and physical therapy)</w:t>
            </w:r>
            <w:r w:rsidR="00D459B5" w:rsidRPr="00D459B5">
              <w:rPr>
                <w:rFonts w:ascii="Arial Narrow" w:eastAsia="MS-Gothic" w:hAnsi="Arial Narrow" w:cs="Arial"/>
                <w:b w:val="0"/>
                <w:color w:val="auto"/>
                <w:sz w:val="21"/>
                <w:szCs w:val="21"/>
              </w:rPr>
              <w:t xml:space="preserve"> </w:t>
            </w:r>
            <w:r w:rsidRPr="00D459B5">
              <w:rPr>
                <w:rFonts w:ascii="Arial Narrow" w:eastAsia="MS-Gothic" w:hAnsi="Arial Narrow" w:cs="Arial"/>
                <w:b w:val="0"/>
                <w:color w:val="auto"/>
                <w:sz w:val="21"/>
                <w:szCs w:val="21"/>
              </w:rPr>
              <w:t>and when I need to do them</w:t>
            </w:r>
            <w:r w:rsidR="00A04292" w:rsidRPr="00D459B5">
              <w:rPr>
                <w:rFonts w:ascii="Arial Narrow" w:eastAsia="MS-Gothic" w:hAnsi="Arial Narrow" w:cs="Arial"/>
                <w:b w:val="0"/>
                <w:color w:val="auto"/>
                <w:sz w:val="21"/>
                <w:szCs w:val="21"/>
              </w:rPr>
              <w:t>.</w:t>
            </w:r>
            <w:r w:rsidRPr="00D459B5">
              <w:rPr>
                <w:rFonts w:ascii="Arial Narrow" w:eastAsia="MS-Gothic" w:hAnsi="Arial Narrow" w:cs="Arial"/>
                <w:b w:val="0"/>
                <w:color w:val="auto"/>
                <w:sz w:val="21"/>
                <w:szCs w:val="21"/>
              </w:rPr>
              <w:t xml:space="preserve">                                                                                              </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4F07C1D2" w14:textId="77777777" w:rsidR="00A402D3" w:rsidRPr="00B72225" w:rsidRDefault="00A402D3"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14:paraId="77A37292" w14:textId="77777777" w:rsidR="00A402D3" w:rsidRPr="00B72225" w:rsidRDefault="00A402D3" w:rsidP="00E63F25">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14:paraId="546F50B6" w14:textId="77777777" w:rsidR="00A402D3" w:rsidRPr="00B72225" w:rsidRDefault="00A402D3" w:rsidP="00E63F25">
            <w:pPr>
              <w:spacing w:before="20"/>
              <w:jc w:val="center"/>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A402D3" w:rsidRPr="00B72225" w14:paraId="6FF48C93" w14:textId="77777777" w:rsidTr="00042EA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14:paraId="17199893" w14:textId="77777777" w:rsidR="00A402D3" w:rsidRPr="00D459B5" w:rsidRDefault="00A402D3" w:rsidP="00E63F25">
            <w:pPr>
              <w:autoSpaceDE w:val="0"/>
              <w:autoSpaceDN w:val="0"/>
              <w:adjustRightInd w:val="0"/>
              <w:contextualSpacing/>
              <w:rPr>
                <w:rFonts w:ascii="Arial Narrow" w:eastAsia="MS-Gothic" w:hAnsi="Arial Narrow" w:cs="Arial"/>
                <w:b w:val="0"/>
                <w:color w:val="auto"/>
                <w:sz w:val="21"/>
                <w:szCs w:val="21"/>
              </w:rPr>
            </w:pPr>
            <w:r w:rsidRPr="00D459B5">
              <w:rPr>
                <w:rFonts w:ascii="Arial Narrow" w:eastAsia="MS-Gothic" w:hAnsi="Arial Narrow" w:cs="Arial"/>
                <w:b w:val="0"/>
                <w:color w:val="auto"/>
                <w:sz w:val="21"/>
                <w:szCs w:val="21"/>
              </w:rPr>
              <w:t xml:space="preserve">I know my assistive </w:t>
            </w:r>
            <w:r w:rsidR="00E63F25" w:rsidRPr="00D459B5">
              <w:rPr>
                <w:rFonts w:ascii="Arial Narrow" w:eastAsia="MS-Gothic" w:hAnsi="Arial Narrow" w:cs="Arial"/>
                <w:b w:val="0"/>
                <w:color w:val="auto"/>
                <w:sz w:val="21"/>
                <w:szCs w:val="21"/>
              </w:rPr>
              <w:t>devices</w:t>
            </w:r>
            <w:r w:rsidR="00A04292" w:rsidRPr="00D459B5">
              <w:rPr>
                <w:rFonts w:ascii="Arial Narrow" w:eastAsia="MS-Gothic" w:hAnsi="Arial Narrow" w:cs="Arial"/>
                <w:b w:val="0"/>
                <w:color w:val="auto"/>
                <w:sz w:val="21"/>
                <w:szCs w:val="21"/>
              </w:rPr>
              <w:t>.</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4BFF029D" w14:textId="77777777" w:rsidR="00A402D3" w:rsidRPr="00B72225" w:rsidRDefault="00A402D3"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tcBorders>
              <w:left w:val="none" w:sz="0" w:space="0" w:color="auto"/>
              <w:right w:val="none" w:sz="0" w:space="0" w:color="auto"/>
            </w:tcBorders>
            <w:shd w:val="clear" w:color="auto" w:fill="FFFFFF" w:themeFill="background1"/>
          </w:tcPr>
          <w:p w14:paraId="11141841" w14:textId="77777777" w:rsidR="00A402D3" w:rsidRPr="00B72225" w:rsidRDefault="00A402D3" w:rsidP="00E63F25">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14:paraId="4AF33993" w14:textId="77777777" w:rsidR="00A402D3" w:rsidRPr="00B72225" w:rsidRDefault="00A402D3" w:rsidP="00E63F25">
            <w:pPr>
              <w:spacing w:before="20"/>
              <w:jc w:val="center"/>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4A1813" w:rsidRPr="00B72225" w14:paraId="05092DAE" w14:textId="77777777" w:rsidTr="002A1C2B">
        <w:trPr>
          <w:trHeight w:val="197"/>
        </w:trPr>
        <w:tc>
          <w:tcPr>
            <w:cnfStyle w:val="001000000000" w:firstRow="0" w:lastRow="0" w:firstColumn="1" w:lastColumn="0" w:oddVBand="0" w:evenVBand="0" w:oddHBand="0" w:evenHBand="0" w:firstRowFirstColumn="0" w:firstRowLastColumn="0" w:lastRowFirstColumn="0" w:lastRowLastColumn="0"/>
            <w:tcW w:w="7128" w:type="dxa"/>
            <w:tcBorders>
              <w:bottom w:val="single" w:sz="8" w:space="0" w:color="4F81BD" w:themeColor="accent1"/>
            </w:tcBorders>
            <w:shd w:val="clear" w:color="auto" w:fill="FFFFFF" w:themeFill="background1"/>
          </w:tcPr>
          <w:p w14:paraId="13C1CAE2" w14:textId="77777777" w:rsidR="004A1813" w:rsidRPr="00D459B5" w:rsidRDefault="004A1813" w:rsidP="00E63F25">
            <w:pPr>
              <w:autoSpaceDE w:val="0"/>
              <w:autoSpaceDN w:val="0"/>
              <w:adjustRightInd w:val="0"/>
              <w:contextualSpacing/>
              <w:rPr>
                <w:rFonts w:ascii="Arial Narrow" w:eastAsia="MS-Gothic" w:hAnsi="Arial Narrow" w:cs="Arial"/>
                <w:color w:val="auto"/>
                <w:sz w:val="21"/>
                <w:szCs w:val="21"/>
              </w:rPr>
            </w:pPr>
            <w:r w:rsidRPr="00D459B5">
              <w:rPr>
                <w:rFonts w:ascii="Arial Narrow" w:eastAsia="MS-Gothic" w:hAnsi="Arial Narrow" w:cs="Arial"/>
                <w:b w:val="0"/>
                <w:color w:val="auto"/>
                <w:sz w:val="21"/>
                <w:szCs w:val="21"/>
              </w:rPr>
              <w:t xml:space="preserve">I know how to maintain my assistive devices.                                                                        </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single" w:sz="8" w:space="0" w:color="4F81BD" w:themeColor="accent1"/>
              <w:right w:val="none" w:sz="0" w:space="0" w:color="auto"/>
            </w:tcBorders>
            <w:shd w:val="clear" w:color="auto" w:fill="FFFFFF" w:themeFill="background1"/>
          </w:tcPr>
          <w:p w14:paraId="0C90EDBD" w14:textId="77777777" w:rsidR="004A1813" w:rsidRPr="00B72225" w:rsidRDefault="004A1813"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tcBorders>
              <w:bottom w:val="single" w:sz="8" w:space="0" w:color="4F81BD" w:themeColor="accent1"/>
            </w:tcBorders>
            <w:shd w:val="clear" w:color="auto" w:fill="FFFFFF" w:themeFill="background1"/>
          </w:tcPr>
          <w:p w14:paraId="2EFD1087" w14:textId="77777777" w:rsidR="004A1813" w:rsidRPr="00B72225" w:rsidRDefault="004A1813" w:rsidP="00E63F25">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bottom w:val="single" w:sz="8" w:space="0" w:color="4F81BD" w:themeColor="accent1"/>
            </w:tcBorders>
            <w:shd w:val="clear" w:color="auto" w:fill="FFFFFF" w:themeFill="background1"/>
          </w:tcPr>
          <w:p w14:paraId="3D6FCC9B" w14:textId="77777777" w:rsidR="004A1813" w:rsidRPr="00B72225" w:rsidRDefault="004A1813" w:rsidP="00E63F25">
            <w:pPr>
              <w:spacing w:before="20"/>
              <w:jc w:val="center"/>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2A1C2B" w:rsidRPr="00B72225" w14:paraId="5F9AC43A" w14:textId="77777777" w:rsidTr="008178E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7128" w:type="dxa"/>
            <w:tcBorders>
              <w:top w:val="single" w:sz="8" w:space="0" w:color="4F81BD" w:themeColor="accent1"/>
              <w:left w:val="none" w:sz="0" w:space="0" w:color="auto"/>
              <w:bottom w:val="single" w:sz="8" w:space="0" w:color="4F81BD" w:themeColor="accent1"/>
              <w:right w:val="none" w:sz="0" w:space="0" w:color="auto"/>
            </w:tcBorders>
            <w:shd w:val="clear" w:color="auto" w:fill="DBE5F1" w:themeFill="accent1" w:themeFillTint="33"/>
          </w:tcPr>
          <w:p w14:paraId="2AE36C35" w14:textId="2976F56C" w:rsidR="002A1C2B" w:rsidRPr="002A1C2B" w:rsidRDefault="002A1C2B" w:rsidP="002A1C2B">
            <w:pPr>
              <w:spacing w:before="80" w:after="80"/>
              <w:rPr>
                <w:rFonts w:ascii="Arial Narrow" w:hAnsi="Arial Narrow" w:cs="Arial"/>
              </w:rPr>
            </w:pPr>
            <w:r>
              <w:rPr>
                <w:rFonts w:ascii="Arial Narrow" w:hAnsi="Arial Narrow" w:cs="Arial"/>
              </w:rPr>
              <w:t>Using Health Care</w:t>
            </w:r>
            <w:r w:rsidRPr="002A1C2B">
              <w:rPr>
                <w:rFonts w:ascii="Arial Narrow" w:hAnsi="Arial Narrow" w:cs="Arial"/>
              </w:rPr>
              <w:t xml:space="preserve">        </w:t>
            </w:r>
            <w:r>
              <w:rPr>
                <w:rFonts w:ascii="Arial Narrow" w:hAnsi="Arial Narrow" w:cs="Arial"/>
              </w:rPr>
              <w:t xml:space="preserve">       </w:t>
            </w:r>
            <w:r w:rsidR="007B09D3" w:rsidRPr="007B09D3">
              <w:rPr>
                <w:rFonts w:ascii="Arial Narrow" w:hAnsi="Arial Narrow" w:cs="Arial"/>
                <w:i/>
                <w:sz w:val="20"/>
                <w:szCs w:val="20"/>
              </w:rPr>
              <w:t>Please check the box that applies to you right now.</w:t>
            </w:r>
            <w:r>
              <w:rPr>
                <w:rFonts w:ascii="Arial Narrow" w:hAnsi="Arial Narrow" w:cs="Arial"/>
              </w:rPr>
              <w:t xml:space="preserve">           </w:t>
            </w:r>
          </w:p>
        </w:tc>
        <w:tc>
          <w:tcPr>
            <w:cnfStyle w:val="000010000000" w:firstRow="0" w:lastRow="0" w:firstColumn="0" w:lastColumn="0" w:oddVBand="1" w:evenVBand="0" w:oddHBand="0" w:evenHBand="0" w:firstRowFirstColumn="0" w:firstRowLastColumn="0" w:lastRowFirstColumn="0" w:lastRowLastColumn="0"/>
            <w:tcW w:w="990" w:type="dxa"/>
            <w:tcBorders>
              <w:top w:val="single" w:sz="8" w:space="0" w:color="4F81BD" w:themeColor="accent1"/>
              <w:left w:val="none" w:sz="0" w:space="0" w:color="auto"/>
              <w:bottom w:val="single" w:sz="8" w:space="0" w:color="4F81BD" w:themeColor="accent1"/>
              <w:right w:val="none" w:sz="0" w:space="0" w:color="auto"/>
            </w:tcBorders>
            <w:shd w:val="clear" w:color="auto" w:fill="DBE5F1" w:themeFill="accent1" w:themeFillTint="33"/>
          </w:tcPr>
          <w:p w14:paraId="71BAE586" w14:textId="77777777" w:rsidR="002A1C2B" w:rsidRPr="002A1C2B" w:rsidRDefault="002A1C2B" w:rsidP="002A1C2B">
            <w:pPr>
              <w:jc w:val="center"/>
              <w:rPr>
                <w:rFonts w:ascii="Arial Narrow" w:hAnsi="Arial Narrow" w:cs="Arial"/>
                <w:b/>
                <w:sz w:val="20"/>
                <w:szCs w:val="20"/>
              </w:rPr>
            </w:pPr>
            <w:r w:rsidRPr="002A1C2B">
              <w:rPr>
                <w:rFonts w:ascii="Arial Narrow" w:hAnsi="Arial Narrow" w:cs="Arial"/>
                <w:b/>
                <w:i/>
                <w:sz w:val="20"/>
                <w:szCs w:val="20"/>
              </w:rPr>
              <w:t>Yes, I know this</w:t>
            </w:r>
          </w:p>
        </w:tc>
        <w:tc>
          <w:tcPr>
            <w:tcW w:w="990" w:type="dxa"/>
            <w:tcBorders>
              <w:top w:val="single" w:sz="8" w:space="0" w:color="4F81BD" w:themeColor="accent1"/>
              <w:left w:val="none" w:sz="0" w:space="0" w:color="auto"/>
              <w:bottom w:val="single" w:sz="8" w:space="0" w:color="4F81BD" w:themeColor="accent1"/>
              <w:right w:val="none" w:sz="0" w:space="0" w:color="auto"/>
            </w:tcBorders>
            <w:shd w:val="clear" w:color="auto" w:fill="DBE5F1" w:themeFill="accent1" w:themeFillTint="33"/>
          </w:tcPr>
          <w:p w14:paraId="2A042F55" w14:textId="77777777" w:rsidR="002A1C2B" w:rsidRPr="002A1C2B" w:rsidRDefault="002A1C2B" w:rsidP="002A1C2B">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sz w:val="20"/>
                <w:szCs w:val="20"/>
              </w:rPr>
            </w:pPr>
            <w:r w:rsidRPr="002A1C2B">
              <w:rPr>
                <w:rFonts w:ascii="Arial Narrow" w:hAnsi="Arial Narrow" w:cs="Arial"/>
                <w:b/>
                <w:i/>
                <w:sz w:val="20"/>
                <w:szCs w:val="20"/>
              </w:rPr>
              <w:t>I need to learn</w:t>
            </w:r>
          </w:p>
        </w:tc>
        <w:tc>
          <w:tcPr>
            <w:cnfStyle w:val="000100000000" w:firstRow="0" w:lastRow="0" w:firstColumn="0" w:lastColumn="1" w:oddVBand="0" w:evenVBand="0" w:oddHBand="0" w:evenHBand="0" w:firstRowFirstColumn="0" w:firstRowLastColumn="0" w:lastRowFirstColumn="0" w:lastRowLastColumn="0"/>
            <w:tcW w:w="1782" w:type="dxa"/>
            <w:tcBorders>
              <w:top w:val="single" w:sz="8" w:space="0" w:color="4F81BD" w:themeColor="accent1"/>
              <w:left w:val="none" w:sz="0" w:space="0" w:color="auto"/>
              <w:bottom w:val="single" w:sz="8" w:space="0" w:color="4F81BD" w:themeColor="accent1"/>
              <w:right w:val="none" w:sz="0" w:space="0" w:color="auto"/>
            </w:tcBorders>
            <w:shd w:val="clear" w:color="auto" w:fill="DBE5F1" w:themeFill="accent1" w:themeFillTint="33"/>
          </w:tcPr>
          <w:p w14:paraId="7D9887B2" w14:textId="77777777" w:rsidR="002A1C2B" w:rsidRPr="002A1C2B" w:rsidRDefault="002A1C2B" w:rsidP="002A1C2B">
            <w:pPr>
              <w:jc w:val="center"/>
              <w:rPr>
                <w:rFonts w:ascii="Arial Narrow" w:hAnsi="Arial Narrow" w:cs="Arial"/>
                <w:sz w:val="20"/>
                <w:szCs w:val="20"/>
              </w:rPr>
            </w:pPr>
            <w:r w:rsidRPr="002A1C2B">
              <w:rPr>
                <w:rFonts w:ascii="Arial Narrow" w:hAnsi="Arial Narrow" w:cs="Arial"/>
                <w:i/>
                <w:sz w:val="20"/>
                <w:szCs w:val="20"/>
              </w:rPr>
              <w:t>Someone needs to do this… Who?</w:t>
            </w:r>
          </w:p>
        </w:tc>
      </w:tr>
      <w:tr w:rsidR="004A1813" w:rsidRPr="00B72225" w14:paraId="15879010" w14:textId="77777777" w:rsidTr="002A1C2B">
        <w:trPr>
          <w:trHeight w:val="293"/>
        </w:trPr>
        <w:tc>
          <w:tcPr>
            <w:cnfStyle w:val="001000000000" w:firstRow="0" w:lastRow="0" w:firstColumn="1" w:lastColumn="0" w:oddVBand="0" w:evenVBand="0" w:oddHBand="0" w:evenHBand="0" w:firstRowFirstColumn="0" w:firstRowLastColumn="0" w:lastRowFirstColumn="0" w:lastRowLastColumn="0"/>
            <w:tcW w:w="7128" w:type="dxa"/>
            <w:tcBorders>
              <w:top w:val="single" w:sz="8" w:space="0" w:color="4F81BD" w:themeColor="accent1"/>
            </w:tcBorders>
            <w:shd w:val="clear" w:color="auto" w:fill="FFFFFF" w:themeFill="background1"/>
          </w:tcPr>
          <w:p w14:paraId="277485A7" w14:textId="77777777" w:rsidR="004A1813" w:rsidRPr="00D459B5" w:rsidRDefault="004A1813" w:rsidP="00E63F25">
            <w:pPr>
              <w:autoSpaceDE w:val="0"/>
              <w:autoSpaceDN w:val="0"/>
              <w:adjustRightInd w:val="0"/>
              <w:contextualSpacing/>
              <w:rPr>
                <w:rFonts w:ascii="Arial Narrow" w:eastAsia="MS-Gothic" w:hAnsi="Arial Narrow" w:cs="Arial"/>
                <w:b w:val="0"/>
                <w:color w:val="auto"/>
                <w:sz w:val="21"/>
                <w:szCs w:val="21"/>
              </w:rPr>
            </w:pPr>
            <w:r w:rsidRPr="00D459B5">
              <w:rPr>
                <w:rFonts w:ascii="Arial Narrow" w:eastAsia="MS-Gothic" w:hAnsi="Arial Narrow" w:cs="Arial"/>
                <w:b w:val="0"/>
                <w:color w:val="auto"/>
                <w:sz w:val="21"/>
                <w:szCs w:val="21"/>
              </w:rPr>
              <w:t>I know who my doctors are</w:t>
            </w:r>
            <w:r w:rsidR="00E63F25" w:rsidRPr="00D459B5">
              <w:rPr>
                <w:rFonts w:ascii="Arial Narrow" w:eastAsia="MS-Gothic" w:hAnsi="Arial Narrow" w:cs="Arial"/>
                <w:b w:val="0"/>
                <w:color w:val="auto"/>
                <w:sz w:val="21"/>
                <w:szCs w:val="21"/>
              </w:rPr>
              <w:t>.</w:t>
            </w:r>
          </w:p>
        </w:tc>
        <w:tc>
          <w:tcPr>
            <w:cnfStyle w:val="000010000000" w:firstRow="0" w:lastRow="0" w:firstColumn="0" w:lastColumn="0" w:oddVBand="1" w:evenVBand="0" w:oddHBand="0" w:evenHBand="0" w:firstRowFirstColumn="0" w:firstRowLastColumn="0" w:lastRowFirstColumn="0" w:lastRowLastColumn="0"/>
            <w:tcW w:w="990" w:type="dxa"/>
            <w:tcBorders>
              <w:top w:val="single" w:sz="8" w:space="0" w:color="4F81BD" w:themeColor="accent1"/>
              <w:left w:val="none" w:sz="0" w:space="0" w:color="auto"/>
              <w:bottom w:val="none" w:sz="0" w:space="0" w:color="auto"/>
              <w:right w:val="none" w:sz="0" w:space="0" w:color="auto"/>
            </w:tcBorders>
            <w:shd w:val="clear" w:color="auto" w:fill="FFFFFF" w:themeFill="background1"/>
          </w:tcPr>
          <w:p w14:paraId="3C38248C" w14:textId="77777777" w:rsidR="004A1813" w:rsidRPr="00D459B5" w:rsidRDefault="004A1813" w:rsidP="00E63F25">
            <w:pPr>
              <w:spacing w:before="20"/>
              <w:jc w:val="center"/>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tcW w:w="990" w:type="dxa"/>
            <w:tcBorders>
              <w:top w:val="single" w:sz="8" w:space="0" w:color="4F81BD" w:themeColor="accent1"/>
            </w:tcBorders>
            <w:shd w:val="clear" w:color="auto" w:fill="FFFFFF" w:themeFill="background1"/>
          </w:tcPr>
          <w:p w14:paraId="50DED045" w14:textId="77777777" w:rsidR="004A1813" w:rsidRPr="00D459B5" w:rsidRDefault="004A1813" w:rsidP="00E63F25">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top w:val="single" w:sz="8" w:space="0" w:color="4F81BD" w:themeColor="accent1"/>
            </w:tcBorders>
            <w:shd w:val="clear" w:color="auto" w:fill="FFFFFF" w:themeFill="background1"/>
          </w:tcPr>
          <w:p w14:paraId="0EE8D6DD" w14:textId="77777777" w:rsidR="004A1813" w:rsidRPr="00D459B5" w:rsidRDefault="004A1813" w:rsidP="00E63F25">
            <w:pPr>
              <w:spacing w:before="20"/>
              <w:jc w:val="center"/>
              <w:rPr>
                <w:rFonts w:ascii="Arial Narrow" w:hAnsi="Arial Narrow" w:cs="Arial"/>
                <w:b w:val="0"/>
                <w:color w:val="auto"/>
                <w:sz w:val="21"/>
                <w:szCs w:val="21"/>
              </w:rPr>
            </w:pPr>
            <w:r w:rsidRPr="00D459B5">
              <w:rPr>
                <w:rFonts w:ascii="MS Gothic" w:eastAsia="MS Gothic" w:hAnsi="MS Gothic" w:cs="MS Gothic" w:hint="eastAsia"/>
                <w:b w:val="0"/>
                <w:color w:val="auto"/>
                <w:sz w:val="21"/>
                <w:szCs w:val="21"/>
              </w:rPr>
              <w:t>☐</w:t>
            </w:r>
          </w:p>
        </w:tc>
      </w:tr>
      <w:tr w:rsidR="004A1813" w:rsidRPr="00B72225" w14:paraId="34924C29" w14:textId="77777777" w:rsidTr="00042EA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14:paraId="0CAE7CFF" w14:textId="77777777" w:rsidR="004A1813" w:rsidRPr="00D459B5" w:rsidRDefault="004A1813" w:rsidP="00D459B5">
            <w:pPr>
              <w:ind w:left="180" w:hanging="180"/>
              <w:rPr>
                <w:rFonts w:ascii="Arial Narrow" w:eastAsia="MS-Gothic" w:hAnsi="Arial Narrow" w:cs="Arial"/>
                <w:color w:val="auto"/>
                <w:sz w:val="21"/>
                <w:szCs w:val="21"/>
              </w:rPr>
            </w:pPr>
            <w:r w:rsidRPr="00D459B5">
              <w:rPr>
                <w:rFonts w:ascii="Arial Narrow" w:hAnsi="Arial Narrow"/>
                <w:b w:val="0"/>
                <w:color w:val="auto"/>
                <w:sz w:val="20"/>
                <w:szCs w:val="20"/>
              </w:rPr>
              <w:t>I know how to tell my doctor’s office about the special assistance I need prior to my first visit    (e.g., help with transferring)</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1CFE0B8B" w14:textId="77777777" w:rsidR="004A1813" w:rsidRPr="00D459B5" w:rsidRDefault="004A1813" w:rsidP="00E63F25">
            <w:pPr>
              <w:spacing w:before="20"/>
              <w:jc w:val="center"/>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tcW w:w="990" w:type="dxa"/>
            <w:tcBorders>
              <w:left w:val="none" w:sz="0" w:space="0" w:color="auto"/>
              <w:right w:val="none" w:sz="0" w:space="0" w:color="auto"/>
            </w:tcBorders>
            <w:shd w:val="clear" w:color="auto" w:fill="FFFFFF" w:themeFill="background1"/>
          </w:tcPr>
          <w:p w14:paraId="590DA338" w14:textId="77777777" w:rsidR="004A1813" w:rsidRPr="00D459B5" w:rsidRDefault="004A1813" w:rsidP="00E63F25">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14:paraId="7B3B7F5F" w14:textId="77777777" w:rsidR="004A1813" w:rsidRPr="00D459B5" w:rsidRDefault="004A1813" w:rsidP="00E63F25">
            <w:pPr>
              <w:spacing w:before="20"/>
              <w:jc w:val="center"/>
              <w:rPr>
                <w:rFonts w:ascii="Arial Narrow" w:hAnsi="Arial Narrow" w:cs="Arial"/>
                <w:b w:val="0"/>
                <w:color w:val="auto"/>
                <w:sz w:val="21"/>
                <w:szCs w:val="21"/>
              </w:rPr>
            </w:pPr>
            <w:r w:rsidRPr="00D459B5">
              <w:rPr>
                <w:rFonts w:ascii="MS Gothic" w:eastAsia="MS Gothic" w:hAnsi="MS Gothic" w:cs="MS Gothic" w:hint="eastAsia"/>
                <w:b w:val="0"/>
                <w:color w:val="auto"/>
                <w:sz w:val="21"/>
                <w:szCs w:val="21"/>
              </w:rPr>
              <w:t>☐</w:t>
            </w:r>
          </w:p>
        </w:tc>
      </w:tr>
      <w:tr w:rsidR="004A1813" w:rsidRPr="00B72225" w14:paraId="2617415D" w14:textId="77777777" w:rsidTr="00042EAB">
        <w:trPr>
          <w:trHeight w:val="300"/>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14:paraId="6B80830E" w14:textId="77777777" w:rsidR="004A1813" w:rsidRPr="00D459B5" w:rsidRDefault="004A1813" w:rsidP="00E63F25">
            <w:pPr>
              <w:autoSpaceDE w:val="0"/>
              <w:autoSpaceDN w:val="0"/>
              <w:adjustRightInd w:val="0"/>
              <w:contextualSpacing/>
              <w:rPr>
                <w:rFonts w:ascii="Arial Narrow" w:eastAsia="MS-Gothic" w:hAnsi="Arial Narrow" w:cs="Arial"/>
                <w:color w:val="auto"/>
                <w:sz w:val="21"/>
                <w:szCs w:val="21"/>
              </w:rPr>
            </w:pPr>
            <w:r w:rsidRPr="00D459B5">
              <w:rPr>
                <w:rFonts w:ascii="Arial Narrow" w:eastAsia="MS-Gothic" w:hAnsi="Arial Narrow" w:cs="Arial"/>
                <w:b w:val="0"/>
                <w:color w:val="auto"/>
                <w:sz w:val="21"/>
                <w:szCs w:val="21"/>
              </w:rPr>
              <w:t>I know how I can reach my doctor (phone, email, text, etc.)</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3C3098D6" w14:textId="77777777" w:rsidR="004A1813" w:rsidRPr="00D459B5" w:rsidRDefault="004A1813" w:rsidP="00E63F25">
            <w:pPr>
              <w:spacing w:before="20"/>
              <w:jc w:val="center"/>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tcW w:w="990" w:type="dxa"/>
            <w:shd w:val="clear" w:color="auto" w:fill="FFFFFF" w:themeFill="background1"/>
          </w:tcPr>
          <w:p w14:paraId="2F64212F" w14:textId="77777777" w:rsidR="004A1813" w:rsidRPr="00D459B5" w:rsidRDefault="004A1813" w:rsidP="00E63F25">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14:paraId="2F59E0F1" w14:textId="77777777" w:rsidR="004A1813" w:rsidRPr="00D459B5" w:rsidRDefault="004A1813" w:rsidP="00E63F25">
            <w:pPr>
              <w:spacing w:before="20"/>
              <w:jc w:val="center"/>
              <w:rPr>
                <w:rFonts w:ascii="Arial Narrow" w:hAnsi="Arial Narrow" w:cs="Arial"/>
                <w:b w:val="0"/>
                <w:color w:val="auto"/>
                <w:sz w:val="21"/>
                <w:szCs w:val="21"/>
              </w:rPr>
            </w:pPr>
            <w:r w:rsidRPr="00D459B5">
              <w:rPr>
                <w:rFonts w:ascii="MS Gothic" w:eastAsia="MS Gothic" w:hAnsi="MS Gothic" w:cs="MS Gothic" w:hint="eastAsia"/>
                <w:b w:val="0"/>
                <w:color w:val="auto"/>
                <w:sz w:val="21"/>
                <w:szCs w:val="21"/>
              </w:rPr>
              <w:t>☐</w:t>
            </w:r>
          </w:p>
        </w:tc>
      </w:tr>
      <w:tr w:rsidR="004A1813" w:rsidRPr="00B72225" w14:paraId="69B235D4" w14:textId="77777777" w:rsidTr="00042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14:paraId="65334F05" w14:textId="77777777" w:rsidR="004A1813" w:rsidRPr="00D459B5" w:rsidRDefault="004A1813" w:rsidP="00E63F25">
            <w:pPr>
              <w:spacing w:before="20"/>
              <w:rPr>
                <w:rFonts w:ascii="Arial Narrow" w:hAnsi="Arial Narrow" w:cs="Arial"/>
                <w:b w:val="0"/>
                <w:color w:val="auto"/>
                <w:sz w:val="21"/>
                <w:szCs w:val="21"/>
              </w:rPr>
            </w:pPr>
            <w:r w:rsidRPr="00D459B5">
              <w:rPr>
                <w:rFonts w:ascii="Arial Narrow" w:hAnsi="Arial Narrow" w:cs="Arial"/>
                <w:b w:val="0"/>
                <w:color w:val="auto"/>
                <w:sz w:val="21"/>
                <w:szCs w:val="21"/>
              </w:rPr>
              <w:t xml:space="preserve">I make and keep track of my own doctor appointments. </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7C6B6288" w14:textId="77777777" w:rsidR="004A1813" w:rsidRPr="00D459B5" w:rsidRDefault="004A1813" w:rsidP="00E63F25">
            <w:pPr>
              <w:spacing w:before="20"/>
              <w:jc w:val="center"/>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tcW w:w="990" w:type="dxa"/>
            <w:tcBorders>
              <w:left w:val="none" w:sz="0" w:space="0" w:color="auto"/>
              <w:right w:val="none" w:sz="0" w:space="0" w:color="auto"/>
            </w:tcBorders>
            <w:shd w:val="clear" w:color="auto" w:fill="FFFFFF" w:themeFill="background1"/>
          </w:tcPr>
          <w:p w14:paraId="3EAFF4F1" w14:textId="77777777" w:rsidR="004A1813" w:rsidRPr="00D459B5" w:rsidRDefault="004A1813" w:rsidP="00E63F25">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14:paraId="7F548D00" w14:textId="77777777" w:rsidR="004A1813" w:rsidRPr="00D459B5" w:rsidRDefault="004A1813" w:rsidP="00E63F25">
            <w:pPr>
              <w:spacing w:before="20"/>
              <w:jc w:val="center"/>
              <w:rPr>
                <w:rFonts w:ascii="Arial Narrow" w:hAnsi="Arial Narrow" w:cs="Arial"/>
                <w:b w:val="0"/>
                <w:color w:val="auto"/>
                <w:sz w:val="21"/>
                <w:szCs w:val="21"/>
              </w:rPr>
            </w:pPr>
            <w:r w:rsidRPr="00D459B5">
              <w:rPr>
                <w:rFonts w:ascii="MS Gothic" w:eastAsia="MS Gothic" w:hAnsi="MS Gothic" w:cs="MS Gothic" w:hint="eastAsia"/>
                <w:b w:val="0"/>
                <w:color w:val="auto"/>
                <w:sz w:val="21"/>
                <w:szCs w:val="21"/>
              </w:rPr>
              <w:t>☐</w:t>
            </w:r>
          </w:p>
        </w:tc>
      </w:tr>
      <w:tr w:rsidR="004A1813" w:rsidRPr="00B72225" w14:paraId="5E89D9E0" w14:textId="77777777" w:rsidTr="00042EAB">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14:paraId="74C7F787" w14:textId="77777777" w:rsidR="004A1813" w:rsidRPr="00D459B5" w:rsidRDefault="004A1813" w:rsidP="00E63F25">
            <w:pPr>
              <w:spacing w:before="20"/>
              <w:rPr>
                <w:rFonts w:ascii="Arial Narrow" w:hAnsi="Arial Narrow" w:cs="Arial"/>
                <w:b w:val="0"/>
                <w:color w:val="auto"/>
                <w:sz w:val="21"/>
                <w:szCs w:val="21"/>
              </w:rPr>
            </w:pPr>
            <w:r w:rsidRPr="00D459B5">
              <w:rPr>
                <w:rFonts w:ascii="Arial Narrow" w:hAnsi="Arial Narrow" w:cs="Arial"/>
                <w:b w:val="0"/>
                <w:color w:val="auto"/>
                <w:sz w:val="21"/>
                <w:szCs w:val="21"/>
              </w:rPr>
              <w:t>Before a visit, I think about questions to ask about my health.</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366FFD5D" w14:textId="77777777" w:rsidR="004A1813" w:rsidRPr="00D459B5" w:rsidRDefault="004A1813" w:rsidP="00E63F25">
            <w:pPr>
              <w:spacing w:before="20"/>
              <w:jc w:val="center"/>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tcW w:w="990" w:type="dxa"/>
            <w:shd w:val="clear" w:color="auto" w:fill="FFFFFF" w:themeFill="background1"/>
          </w:tcPr>
          <w:p w14:paraId="0157B46D" w14:textId="77777777" w:rsidR="004A1813" w:rsidRPr="00D459B5" w:rsidRDefault="004A1813" w:rsidP="00E63F25">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14:paraId="1CB172B2" w14:textId="77777777" w:rsidR="004A1813" w:rsidRPr="00D459B5" w:rsidRDefault="004A1813" w:rsidP="00E63F25">
            <w:pPr>
              <w:spacing w:before="20"/>
              <w:jc w:val="center"/>
              <w:rPr>
                <w:rFonts w:ascii="Arial Narrow" w:hAnsi="Arial Narrow" w:cs="Arial"/>
                <w:b w:val="0"/>
                <w:color w:val="auto"/>
                <w:sz w:val="21"/>
                <w:szCs w:val="21"/>
              </w:rPr>
            </w:pPr>
            <w:r w:rsidRPr="00D459B5">
              <w:rPr>
                <w:rFonts w:ascii="MS Gothic" w:eastAsia="MS Gothic" w:hAnsi="MS Gothic" w:cs="MS Gothic" w:hint="eastAsia"/>
                <w:b w:val="0"/>
                <w:color w:val="auto"/>
                <w:sz w:val="21"/>
                <w:szCs w:val="21"/>
              </w:rPr>
              <w:t>☐</w:t>
            </w:r>
          </w:p>
        </w:tc>
      </w:tr>
      <w:tr w:rsidR="004A1813" w:rsidRPr="00B72225" w14:paraId="378465BA" w14:textId="77777777" w:rsidTr="00042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14:paraId="69784917" w14:textId="77777777" w:rsidR="004A1813" w:rsidRPr="00D459B5" w:rsidRDefault="004A1813" w:rsidP="00E63F25">
            <w:pPr>
              <w:spacing w:before="20"/>
              <w:rPr>
                <w:rFonts w:ascii="Arial Narrow" w:hAnsi="Arial Narrow" w:cs="Arial"/>
                <w:b w:val="0"/>
                <w:color w:val="auto"/>
                <w:sz w:val="21"/>
                <w:szCs w:val="21"/>
              </w:rPr>
            </w:pPr>
            <w:r w:rsidRPr="00D459B5">
              <w:rPr>
                <w:rFonts w:ascii="Arial Narrow" w:hAnsi="Arial Narrow" w:cs="Arial"/>
                <w:b w:val="0"/>
                <w:color w:val="auto"/>
                <w:sz w:val="21"/>
                <w:szCs w:val="21"/>
              </w:rPr>
              <w:t>I have a way to get to my doctor’s office.</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4698F04A" w14:textId="77777777" w:rsidR="004A1813" w:rsidRPr="00D459B5" w:rsidRDefault="004A1813" w:rsidP="00E63F25">
            <w:pPr>
              <w:spacing w:before="20"/>
              <w:jc w:val="center"/>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tcW w:w="990" w:type="dxa"/>
            <w:tcBorders>
              <w:left w:val="none" w:sz="0" w:space="0" w:color="auto"/>
              <w:right w:val="none" w:sz="0" w:space="0" w:color="auto"/>
            </w:tcBorders>
            <w:shd w:val="clear" w:color="auto" w:fill="FFFFFF" w:themeFill="background1"/>
          </w:tcPr>
          <w:p w14:paraId="7447272A" w14:textId="77777777" w:rsidR="004A1813" w:rsidRPr="00D459B5" w:rsidRDefault="004A1813" w:rsidP="00E63F25">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14:paraId="68B65FC1" w14:textId="77777777" w:rsidR="004A1813" w:rsidRPr="00D459B5" w:rsidRDefault="004A1813" w:rsidP="00E63F25">
            <w:pPr>
              <w:spacing w:before="20"/>
              <w:jc w:val="center"/>
              <w:rPr>
                <w:rFonts w:ascii="Arial Narrow" w:hAnsi="Arial Narrow" w:cs="Arial"/>
                <w:b w:val="0"/>
                <w:color w:val="auto"/>
                <w:sz w:val="21"/>
                <w:szCs w:val="21"/>
              </w:rPr>
            </w:pPr>
            <w:r w:rsidRPr="00D459B5">
              <w:rPr>
                <w:rFonts w:ascii="MS Gothic" w:eastAsia="MS Gothic" w:hAnsi="MS Gothic" w:cs="MS Gothic" w:hint="eastAsia"/>
                <w:b w:val="0"/>
                <w:color w:val="auto"/>
                <w:sz w:val="21"/>
                <w:szCs w:val="21"/>
              </w:rPr>
              <w:t>☐</w:t>
            </w:r>
          </w:p>
        </w:tc>
      </w:tr>
      <w:tr w:rsidR="004A1813" w:rsidRPr="00B72225" w14:paraId="79E974DB" w14:textId="77777777" w:rsidTr="00042EAB">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14:paraId="6D3F58A6" w14:textId="77777777" w:rsidR="004A1813" w:rsidRPr="00D459B5" w:rsidRDefault="004A1813" w:rsidP="00E63F25">
            <w:pPr>
              <w:spacing w:before="20"/>
              <w:rPr>
                <w:rFonts w:ascii="Arial Narrow" w:hAnsi="Arial Narrow" w:cs="Arial"/>
                <w:b w:val="0"/>
                <w:color w:val="auto"/>
                <w:sz w:val="21"/>
                <w:szCs w:val="21"/>
              </w:rPr>
            </w:pPr>
            <w:r w:rsidRPr="00D459B5">
              <w:rPr>
                <w:rFonts w:ascii="Arial Narrow" w:hAnsi="Arial Narrow" w:cs="Arial"/>
                <w:b w:val="0"/>
                <w:color w:val="auto"/>
                <w:sz w:val="21"/>
                <w:szCs w:val="21"/>
              </w:rPr>
              <w:t>I know to show up 15 minutes before the visit to check in.</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3238CE78" w14:textId="77777777" w:rsidR="004A1813" w:rsidRPr="00D459B5" w:rsidRDefault="004A1813" w:rsidP="00E63F25">
            <w:pPr>
              <w:spacing w:before="20"/>
              <w:jc w:val="center"/>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tcW w:w="990" w:type="dxa"/>
            <w:shd w:val="clear" w:color="auto" w:fill="FFFFFF" w:themeFill="background1"/>
          </w:tcPr>
          <w:p w14:paraId="4855964E" w14:textId="77777777" w:rsidR="004A1813" w:rsidRPr="00D459B5" w:rsidRDefault="004A1813" w:rsidP="00E63F25">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14:paraId="1673F778" w14:textId="77777777" w:rsidR="004A1813" w:rsidRPr="00D459B5" w:rsidRDefault="004A1813" w:rsidP="00E63F25">
            <w:pPr>
              <w:spacing w:before="20"/>
              <w:jc w:val="center"/>
              <w:rPr>
                <w:rFonts w:ascii="Arial Narrow" w:hAnsi="Arial Narrow" w:cs="Arial"/>
                <w:b w:val="0"/>
                <w:color w:val="auto"/>
                <w:sz w:val="21"/>
                <w:szCs w:val="21"/>
              </w:rPr>
            </w:pPr>
            <w:r w:rsidRPr="00D459B5">
              <w:rPr>
                <w:rFonts w:ascii="MS Gothic" w:eastAsia="MS Gothic" w:hAnsi="MS Gothic" w:cs="MS Gothic" w:hint="eastAsia"/>
                <w:b w:val="0"/>
                <w:color w:val="auto"/>
                <w:sz w:val="21"/>
                <w:szCs w:val="21"/>
              </w:rPr>
              <w:t>☐</w:t>
            </w:r>
          </w:p>
        </w:tc>
      </w:tr>
      <w:tr w:rsidR="004A1813" w:rsidRPr="00B72225" w14:paraId="0EB2A29B" w14:textId="77777777" w:rsidTr="00042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14:paraId="0C34F397" w14:textId="77777777" w:rsidR="004A1813" w:rsidRPr="00D459B5" w:rsidRDefault="004A1813" w:rsidP="00E63F25">
            <w:pPr>
              <w:spacing w:before="20"/>
              <w:rPr>
                <w:rFonts w:ascii="Arial Narrow" w:hAnsi="Arial Narrow" w:cs="Arial"/>
                <w:b w:val="0"/>
                <w:color w:val="auto"/>
                <w:sz w:val="21"/>
                <w:szCs w:val="21"/>
              </w:rPr>
            </w:pPr>
            <w:r w:rsidRPr="00D459B5">
              <w:rPr>
                <w:rFonts w:ascii="Arial Narrow" w:hAnsi="Arial Narrow" w:cs="Arial"/>
                <w:b w:val="0"/>
                <w:color w:val="auto"/>
                <w:sz w:val="21"/>
                <w:szCs w:val="21"/>
              </w:rPr>
              <w:t>I know where to go to get medical care when the doctor’s office is closed.</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6671AF69" w14:textId="77777777" w:rsidR="004A1813" w:rsidRPr="00D459B5" w:rsidRDefault="004A1813" w:rsidP="00E63F25">
            <w:pPr>
              <w:spacing w:before="20"/>
              <w:jc w:val="center"/>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tcW w:w="990" w:type="dxa"/>
            <w:tcBorders>
              <w:left w:val="none" w:sz="0" w:space="0" w:color="auto"/>
              <w:right w:val="none" w:sz="0" w:space="0" w:color="auto"/>
            </w:tcBorders>
            <w:shd w:val="clear" w:color="auto" w:fill="FFFFFF" w:themeFill="background1"/>
          </w:tcPr>
          <w:p w14:paraId="32633AE4" w14:textId="77777777" w:rsidR="004A1813" w:rsidRPr="00D459B5" w:rsidRDefault="004A1813" w:rsidP="00E63F25">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14:paraId="23D71E50" w14:textId="77777777" w:rsidR="004A1813" w:rsidRPr="00D459B5" w:rsidRDefault="004A1813" w:rsidP="00E63F25">
            <w:pPr>
              <w:spacing w:before="20"/>
              <w:jc w:val="center"/>
              <w:rPr>
                <w:rFonts w:ascii="Arial Narrow" w:hAnsi="Arial Narrow" w:cs="Arial"/>
                <w:b w:val="0"/>
                <w:color w:val="auto"/>
                <w:sz w:val="21"/>
                <w:szCs w:val="21"/>
              </w:rPr>
            </w:pPr>
            <w:r w:rsidRPr="00D459B5">
              <w:rPr>
                <w:rFonts w:ascii="MS Gothic" w:eastAsia="MS Gothic" w:hAnsi="MS Gothic" w:cs="MS Gothic" w:hint="eastAsia"/>
                <w:b w:val="0"/>
                <w:color w:val="auto"/>
                <w:sz w:val="21"/>
                <w:szCs w:val="21"/>
              </w:rPr>
              <w:t>☐</w:t>
            </w:r>
          </w:p>
        </w:tc>
      </w:tr>
      <w:tr w:rsidR="004A1813" w:rsidRPr="00B72225" w14:paraId="5FE7927B" w14:textId="77777777" w:rsidTr="00042EAB">
        <w:trPr>
          <w:trHeight w:val="180"/>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14:paraId="7614C8FB" w14:textId="77777777" w:rsidR="004A1813" w:rsidRPr="00D459B5" w:rsidRDefault="004A1813" w:rsidP="00E63F25">
            <w:pPr>
              <w:spacing w:before="20"/>
              <w:rPr>
                <w:rFonts w:ascii="Arial Narrow" w:hAnsi="Arial Narrow" w:cs="Arial"/>
                <w:b w:val="0"/>
                <w:color w:val="auto"/>
                <w:sz w:val="21"/>
                <w:szCs w:val="21"/>
              </w:rPr>
            </w:pPr>
            <w:r w:rsidRPr="00D459B5">
              <w:rPr>
                <w:rFonts w:ascii="Arial Narrow" w:hAnsi="Arial Narrow" w:cs="Arial"/>
                <w:b w:val="0"/>
                <w:color w:val="auto"/>
                <w:sz w:val="21"/>
                <w:szCs w:val="21"/>
              </w:rPr>
              <w:t>I have a file/folder at home for my medical information.</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166F39A0" w14:textId="77777777" w:rsidR="004A1813" w:rsidRPr="00D459B5" w:rsidRDefault="004A1813" w:rsidP="00E63F25">
            <w:pPr>
              <w:spacing w:before="20"/>
              <w:jc w:val="center"/>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tcW w:w="990" w:type="dxa"/>
            <w:shd w:val="clear" w:color="auto" w:fill="FFFFFF" w:themeFill="background1"/>
          </w:tcPr>
          <w:p w14:paraId="44026D17" w14:textId="77777777" w:rsidR="004A1813" w:rsidRPr="00D459B5" w:rsidRDefault="004A1813" w:rsidP="00E63F25">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14:paraId="2C1FED83" w14:textId="77777777" w:rsidR="004A1813" w:rsidRPr="00D459B5" w:rsidRDefault="004A1813" w:rsidP="00E63F25">
            <w:pPr>
              <w:spacing w:before="20"/>
              <w:jc w:val="center"/>
              <w:rPr>
                <w:rFonts w:ascii="Arial Narrow" w:eastAsia="MS Gothic" w:hAnsi="Arial Narrow" w:cs="MS Gothic"/>
                <w:b w:val="0"/>
                <w:color w:val="auto"/>
                <w:sz w:val="21"/>
                <w:szCs w:val="21"/>
              </w:rPr>
            </w:pPr>
            <w:r w:rsidRPr="00D459B5">
              <w:rPr>
                <w:rFonts w:ascii="MS Gothic" w:eastAsia="MS Gothic" w:hAnsi="MS Gothic" w:cs="MS Gothic" w:hint="eastAsia"/>
                <w:b w:val="0"/>
                <w:color w:val="auto"/>
                <w:sz w:val="21"/>
                <w:szCs w:val="21"/>
              </w:rPr>
              <w:t>☐</w:t>
            </w:r>
          </w:p>
        </w:tc>
      </w:tr>
      <w:tr w:rsidR="004A1813" w:rsidRPr="00B72225" w14:paraId="2E225B46" w14:textId="77777777" w:rsidTr="00042EA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14:paraId="51EB54FF" w14:textId="77777777" w:rsidR="004A1813" w:rsidRPr="00D459B5" w:rsidRDefault="00E63F25" w:rsidP="00E63F25">
            <w:pPr>
              <w:spacing w:before="20"/>
              <w:rPr>
                <w:rFonts w:ascii="Arial Narrow" w:hAnsi="Arial Narrow" w:cs="Arial"/>
                <w:color w:val="auto"/>
                <w:sz w:val="21"/>
                <w:szCs w:val="21"/>
              </w:rPr>
            </w:pPr>
            <w:r w:rsidRPr="00D459B5">
              <w:rPr>
                <w:rFonts w:ascii="Arial Narrow" w:hAnsi="Arial Narrow" w:cs="Arial"/>
                <w:b w:val="0"/>
                <w:color w:val="auto"/>
                <w:sz w:val="21"/>
                <w:szCs w:val="21"/>
              </w:rPr>
              <w:t>I have a copy of my</w:t>
            </w:r>
            <w:r w:rsidR="004A1813" w:rsidRPr="00D459B5">
              <w:rPr>
                <w:rFonts w:ascii="Arial Narrow" w:hAnsi="Arial Narrow" w:cs="Arial"/>
                <w:b w:val="0"/>
                <w:color w:val="auto"/>
                <w:sz w:val="21"/>
                <w:szCs w:val="21"/>
              </w:rPr>
              <w:t xml:space="preserve"> medical summary</w:t>
            </w:r>
            <w:r w:rsidRPr="00D459B5">
              <w:rPr>
                <w:rFonts w:ascii="Arial Narrow" w:hAnsi="Arial Narrow" w:cs="Arial"/>
                <w:b w:val="0"/>
                <w:color w:val="auto"/>
                <w:sz w:val="21"/>
                <w:szCs w:val="21"/>
              </w:rPr>
              <w:t xml:space="preserve"> and emergency care plan</w:t>
            </w:r>
            <w:r w:rsidR="004A1813" w:rsidRPr="00D459B5">
              <w:rPr>
                <w:rFonts w:ascii="Arial Narrow" w:hAnsi="Arial Narrow" w:cs="Arial"/>
                <w:b w:val="0"/>
                <w:color w:val="auto"/>
                <w:sz w:val="21"/>
                <w:szCs w:val="21"/>
              </w:rPr>
              <w:t>.</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4C288C15" w14:textId="77777777" w:rsidR="004A1813" w:rsidRPr="00D459B5" w:rsidRDefault="004A1813" w:rsidP="00E63F25">
            <w:pPr>
              <w:spacing w:before="20"/>
              <w:jc w:val="center"/>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tcW w:w="990" w:type="dxa"/>
            <w:tcBorders>
              <w:left w:val="none" w:sz="0" w:space="0" w:color="auto"/>
              <w:right w:val="none" w:sz="0" w:space="0" w:color="auto"/>
            </w:tcBorders>
            <w:shd w:val="clear" w:color="auto" w:fill="FFFFFF" w:themeFill="background1"/>
          </w:tcPr>
          <w:p w14:paraId="4A92EC7A" w14:textId="77777777" w:rsidR="004A1813" w:rsidRPr="00D459B5" w:rsidRDefault="004A1813" w:rsidP="00E63F25">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14:paraId="0186DEEA" w14:textId="77777777" w:rsidR="004A1813" w:rsidRPr="00D459B5" w:rsidRDefault="004A1813" w:rsidP="00E63F25">
            <w:pPr>
              <w:spacing w:before="20"/>
              <w:jc w:val="center"/>
              <w:rPr>
                <w:rFonts w:ascii="Arial Narrow" w:hAnsi="Arial Narrow" w:cs="Arial"/>
                <w:b w:val="0"/>
                <w:color w:val="auto"/>
                <w:sz w:val="21"/>
                <w:szCs w:val="21"/>
              </w:rPr>
            </w:pPr>
            <w:r w:rsidRPr="00D459B5">
              <w:rPr>
                <w:rFonts w:ascii="MS Gothic" w:eastAsia="MS Gothic" w:hAnsi="MS Gothic" w:cs="MS Gothic" w:hint="eastAsia"/>
                <w:b w:val="0"/>
                <w:color w:val="auto"/>
                <w:sz w:val="21"/>
                <w:szCs w:val="21"/>
              </w:rPr>
              <w:t>☐</w:t>
            </w:r>
          </w:p>
        </w:tc>
      </w:tr>
      <w:tr w:rsidR="004A1813" w:rsidRPr="00B72225" w14:paraId="3E01D7DD" w14:textId="77777777" w:rsidTr="00042EAB">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14:paraId="771462F8" w14:textId="77777777" w:rsidR="004A1813" w:rsidRPr="00D459B5" w:rsidRDefault="00E63F25" w:rsidP="00E63F25">
            <w:pPr>
              <w:spacing w:before="20"/>
              <w:rPr>
                <w:rFonts w:ascii="Arial Narrow" w:hAnsi="Arial Narrow" w:cs="Arial"/>
                <w:b w:val="0"/>
                <w:color w:val="auto"/>
                <w:sz w:val="21"/>
                <w:szCs w:val="21"/>
              </w:rPr>
            </w:pPr>
            <w:r w:rsidRPr="00D459B5">
              <w:rPr>
                <w:rFonts w:ascii="Arial Narrow" w:hAnsi="Arial Narrow" w:cs="Arial"/>
                <w:b w:val="0"/>
                <w:color w:val="auto"/>
                <w:sz w:val="21"/>
                <w:szCs w:val="21"/>
              </w:rPr>
              <w:t xml:space="preserve">I have a copy of my </w:t>
            </w:r>
            <w:r w:rsidR="004A1813" w:rsidRPr="00D459B5">
              <w:rPr>
                <w:rFonts w:ascii="Arial Narrow" w:hAnsi="Arial Narrow" w:cs="Arial"/>
                <w:b w:val="0"/>
                <w:color w:val="auto"/>
                <w:sz w:val="21"/>
                <w:szCs w:val="21"/>
              </w:rPr>
              <w:t>plan of care.</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6425C7EE" w14:textId="77777777" w:rsidR="004A1813" w:rsidRPr="00D459B5" w:rsidRDefault="004A1813" w:rsidP="00E63F25">
            <w:pPr>
              <w:spacing w:before="20"/>
              <w:jc w:val="center"/>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tcW w:w="990" w:type="dxa"/>
            <w:shd w:val="clear" w:color="auto" w:fill="FFFFFF" w:themeFill="background1"/>
          </w:tcPr>
          <w:p w14:paraId="1873D30D" w14:textId="77777777" w:rsidR="004A1813" w:rsidRPr="00D459B5" w:rsidRDefault="004A1813" w:rsidP="00E63F25">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D459B5">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14:paraId="2E74482E" w14:textId="77777777" w:rsidR="004A1813" w:rsidRPr="00D459B5" w:rsidRDefault="004A1813" w:rsidP="00E63F25">
            <w:pPr>
              <w:spacing w:before="20"/>
              <w:jc w:val="center"/>
              <w:rPr>
                <w:rFonts w:ascii="Arial Narrow" w:eastAsia="MS Gothic" w:hAnsi="Arial Narrow" w:cs="MS Gothic"/>
                <w:b w:val="0"/>
                <w:color w:val="auto"/>
                <w:sz w:val="21"/>
                <w:szCs w:val="21"/>
              </w:rPr>
            </w:pPr>
            <w:r w:rsidRPr="00D459B5">
              <w:rPr>
                <w:rFonts w:ascii="MS Gothic" w:eastAsia="MS Gothic" w:hAnsi="MS Gothic" w:cs="MS Gothic" w:hint="eastAsia"/>
                <w:b w:val="0"/>
                <w:color w:val="auto"/>
                <w:sz w:val="21"/>
                <w:szCs w:val="21"/>
              </w:rPr>
              <w:t>☐</w:t>
            </w:r>
          </w:p>
        </w:tc>
      </w:tr>
      <w:tr w:rsidR="004A1813" w:rsidRPr="00B72225" w14:paraId="3CF8B7E1" w14:textId="77777777" w:rsidTr="00042EA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14:paraId="67C31A3E" w14:textId="77777777" w:rsidR="004A1813" w:rsidRPr="00B72225" w:rsidRDefault="00E63F25" w:rsidP="00D459B5">
            <w:pPr>
              <w:spacing w:before="20"/>
              <w:ind w:left="180" w:hanging="180"/>
              <w:rPr>
                <w:rFonts w:ascii="Arial Narrow" w:hAnsi="Arial Narrow" w:cs="Arial"/>
                <w:b w:val="0"/>
                <w:color w:val="404040" w:themeColor="text1" w:themeTint="BF"/>
                <w:sz w:val="21"/>
                <w:szCs w:val="21"/>
              </w:rPr>
            </w:pPr>
            <w:r w:rsidRPr="00E63F25">
              <w:rPr>
                <w:rFonts w:ascii="Arial Narrow" w:hAnsi="Arial Narrow" w:cs="Arial"/>
                <w:b w:val="0"/>
                <w:color w:val="auto"/>
                <w:sz w:val="21"/>
                <w:szCs w:val="21"/>
              </w:rPr>
              <w:t>I carry important health information with me every day (e.g. insurance card, allergies, medications, emergency contact information, and medical summary).</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42D29803" w14:textId="77777777" w:rsidR="004A1813" w:rsidRPr="00B72225" w:rsidRDefault="004A1813"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tcBorders>
              <w:left w:val="none" w:sz="0" w:space="0" w:color="auto"/>
              <w:right w:val="none" w:sz="0" w:space="0" w:color="auto"/>
            </w:tcBorders>
            <w:shd w:val="clear" w:color="auto" w:fill="FFFFFF" w:themeFill="background1"/>
          </w:tcPr>
          <w:p w14:paraId="241E7C9D" w14:textId="77777777" w:rsidR="004A1813" w:rsidRPr="00B72225" w:rsidRDefault="004A1813" w:rsidP="00E63F25">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14:paraId="409F5E7D" w14:textId="77777777" w:rsidR="004A1813" w:rsidRPr="00B72225" w:rsidRDefault="004A1813" w:rsidP="00E63F25">
            <w:pPr>
              <w:spacing w:before="20"/>
              <w:jc w:val="center"/>
              <w:rPr>
                <w:rFonts w:ascii="Arial Narrow" w:eastAsia="MS Gothic" w:hAnsi="Arial Narrow"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63F25" w:rsidRPr="00B72225" w14:paraId="44AA8C77" w14:textId="77777777" w:rsidTr="00042EAB">
        <w:trPr>
          <w:trHeight w:val="220"/>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14:paraId="2CB2FDBE" w14:textId="77777777" w:rsidR="00E63F25" w:rsidRPr="00D459B5" w:rsidRDefault="00E63F25" w:rsidP="00E63F25">
            <w:pPr>
              <w:spacing w:before="20"/>
              <w:rPr>
                <w:rFonts w:ascii="Arial Narrow" w:hAnsi="Arial Narrow" w:cs="Arial"/>
                <w:color w:val="auto"/>
                <w:sz w:val="21"/>
                <w:szCs w:val="21"/>
              </w:rPr>
            </w:pPr>
            <w:r w:rsidRPr="00D459B5">
              <w:rPr>
                <w:rFonts w:ascii="Arial Narrow" w:hAnsi="Arial Narrow" w:cs="Arial"/>
                <w:b w:val="0"/>
                <w:color w:val="auto"/>
                <w:sz w:val="21"/>
                <w:szCs w:val="21"/>
              </w:rPr>
              <w:t xml:space="preserve">I know how to fill out medical forms. </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69BD350B" w14:textId="77777777" w:rsidR="00E63F25" w:rsidRPr="00B72225" w:rsidRDefault="00E63F25"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14:paraId="1AA8CABA" w14:textId="77777777" w:rsidR="00E63F25" w:rsidRPr="00B72225" w:rsidRDefault="00E63F25" w:rsidP="00E63F25">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14:paraId="58761258" w14:textId="77777777" w:rsidR="00E63F25" w:rsidRPr="00B72225" w:rsidRDefault="00E63F25" w:rsidP="00E63F25">
            <w:pPr>
              <w:spacing w:before="20"/>
              <w:jc w:val="center"/>
              <w:rPr>
                <w:rFonts w:ascii="Arial Narrow" w:eastAsia="MS Gothic" w:hAnsi="Arial Narrow"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4A1813" w:rsidRPr="00B72225" w14:paraId="025F32D0" w14:textId="77777777" w:rsidTr="00042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14:paraId="5DDB8A8B" w14:textId="77777777" w:rsidR="004A1813" w:rsidRPr="00D459B5" w:rsidRDefault="004A1813" w:rsidP="00E63F25">
            <w:pPr>
              <w:spacing w:before="20"/>
              <w:rPr>
                <w:rFonts w:ascii="Arial Narrow" w:hAnsi="Arial Narrow" w:cs="Arial"/>
                <w:b w:val="0"/>
                <w:color w:val="auto"/>
                <w:sz w:val="21"/>
                <w:szCs w:val="21"/>
              </w:rPr>
            </w:pPr>
            <w:r w:rsidRPr="00D459B5">
              <w:rPr>
                <w:rFonts w:ascii="Arial Narrow" w:hAnsi="Arial Narrow" w:cs="Arial"/>
                <w:b w:val="0"/>
                <w:color w:val="auto"/>
                <w:sz w:val="21"/>
                <w:szCs w:val="21"/>
              </w:rPr>
              <w:lastRenderedPageBreak/>
              <w:t xml:space="preserve">I know how to </w:t>
            </w:r>
            <w:r w:rsidR="00E63F25" w:rsidRPr="00D459B5">
              <w:rPr>
                <w:rFonts w:ascii="Arial Narrow" w:hAnsi="Arial Narrow" w:cs="Arial"/>
                <w:b w:val="0"/>
                <w:color w:val="auto"/>
                <w:sz w:val="21"/>
                <w:szCs w:val="21"/>
              </w:rPr>
              <w:t>ask for a form to be seen by other doctors/therapists</w:t>
            </w:r>
            <w:r w:rsidRPr="00D459B5">
              <w:rPr>
                <w:rFonts w:ascii="Arial Narrow" w:hAnsi="Arial Narrow" w:cs="Arial"/>
                <w:b w:val="0"/>
                <w:color w:val="auto"/>
                <w:sz w:val="21"/>
                <w:szCs w:val="21"/>
              </w:rPr>
              <w:t>.</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4A5EE41E" w14:textId="77777777" w:rsidR="004A1813" w:rsidRPr="00B72225" w:rsidRDefault="004A1813"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tcBorders>
              <w:left w:val="none" w:sz="0" w:space="0" w:color="auto"/>
              <w:right w:val="none" w:sz="0" w:space="0" w:color="auto"/>
            </w:tcBorders>
            <w:shd w:val="clear" w:color="auto" w:fill="FFFFFF" w:themeFill="background1"/>
          </w:tcPr>
          <w:p w14:paraId="356222C6" w14:textId="77777777" w:rsidR="004A1813" w:rsidRPr="00B72225" w:rsidRDefault="004A1813" w:rsidP="00E63F25">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14:paraId="10DCD189" w14:textId="77777777" w:rsidR="004A1813" w:rsidRPr="00B72225" w:rsidRDefault="004A1813" w:rsidP="00E63F25">
            <w:pPr>
              <w:spacing w:before="20"/>
              <w:jc w:val="center"/>
              <w:rPr>
                <w:rFonts w:ascii="Arial Narrow" w:eastAsia="MS Gothic" w:hAnsi="Arial Narrow"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4A1813" w:rsidRPr="00B72225" w14:paraId="69985192" w14:textId="77777777" w:rsidTr="00042EAB">
        <w:trPr>
          <w:trHeight w:val="260"/>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14:paraId="192D1854" w14:textId="77777777" w:rsidR="004A1813" w:rsidRPr="00D459B5" w:rsidRDefault="004A1813" w:rsidP="00E63F25">
            <w:pPr>
              <w:spacing w:before="20"/>
              <w:rPr>
                <w:rFonts w:ascii="Arial Narrow" w:hAnsi="Arial Narrow" w:cs="Arial"/>
                <w:b w:val="0"/>
                <w:color w:val="auto"/>
                <w:sz w:val="21"/>
                <w:szCs w:val="21"/>
              </w:rPr>
            </w:pPr>
            <w:r w:rsidRPr="00D459B5">
              <w:rPr>
                <w:rFonts w:ascii="Arial Narrow" w:hAnsi="Arial Narrow" w:cs="Arial"/>
                <w:b w:val="0"/>
                <w:color w:val="auto"/>
                <w:sz w:val="21"/>
                <w:szCs w:val="21"/>
              </w:rPr>
              <w:t>I know where my pharmacy i</w:t>
            </w:r>
            <w:r w:rsidR="00E63F25" w:rsidRPr="00D459B5">
              <w:rPr>
                <w:rFonts w:ascii="Arial Narrow" w:hAnsi="Arial Narrow" w:cs="Arial"/>
                <w:b w:val="0"/>
                <w:color w:val="auto"/>
                <w:sz w:val="21"/>
                <w:szCs w:val="21"/>
              </w:rPr>
              <w:t>s and what to do when I run out of my medication.</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720AFBEC" w14:textId="77777777" w:rsidR="004A1813" w:rsidRPr="00B72225" w:rsidRDefault="004A1813"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14:paraId="2A6F806D" w14:textId="77777777" w:rsidR="004A1813" w:rsidRPr="00B72225" w:rsidRDefault="004A1813" w:rsidP="00E63F25">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14:paraId="129E9A76" w14:textId="77777777" w:rsidR="004A1813" w:rsidRPr="00B72225" w:rsidRDefault="004A1813" w:rsidP="00E63F25">
            <w:pPr>
              <w:spacing w:before="20"/>
              <w:jc w:val="center"/>
              <w:rPr>
                <w:rFonts w:ascii="Arial Narrow" w:eastAsia="MS Gothic" w:hAnsi="Arial Narrow"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4A1813" w:rsidRPr="00B72225" w14:paraId="325AFEF0" w14:textId="77777777" w:rsidTr="00042EAB">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14:paraId="137E2A6E" w14:textId="77777777" w:rsidR="00E63F25" w:rsidRPr="00D459B5" w:rsidRDefault="004A1813" w:rsidP="00E63F25">
            <w:pPr>
              <w:spacing w:before="20"/>
              <w:rPr>
                <w:rFonts w:ascii="Arial Narrow" w:hAnsi="Arial Narrow" w:cs="Arial"/>
                <w:b w:val="0"/>
                <w:color w:val="auto"/>
                <w:sz w:val="21"/>
                <w:szCs w:val="21"/>
              </w:rPr>
            </w:pPr>
            <w:r w:rsidRPr="00D459B5">
              <w:rPr>
                <w:rFonts w:ascii="Arial Narrow" w:hAnsi="Arial Narrow" w:cs="Arial"/>
                <w:b w:val="0"/>
                <w:color w:val="auto"/>
                <w:sz w:val="21"/>
                <w:szCs w:val="21"/>
              </w:rPr>
              <w:t xml:space="preserve">I know </w:t>
            </w:r>
            <w:r w:rsidR="00E63F25" w:rsidRPr="00D459B5">
              <w:rPr>
                <w:rFonts w:ascii="Arial Narrow" w:hAnsi="Arial Narrow" w:cs="Arial"/>
                <w:b w:val="0"/>
                <w:color w:val="auto"/>
                <w:sz w:val="21"/>
                <w:szCs w:val="21"/>
              </w:rPr>
              <w:t xml:space="preserve">where to get blood tests </w:t>
            </w:r>
            <w:r w:rsidRPr="00D459B5">
              <w:rPr>
                <w:rFonts w:ascii="Arial Narrow" w:hAnsi="Arial Narrow" w:cs="Arial"/>
                <w:b w:val="0"/>
                <w:color w:val="auto"/>
                <w:sz w:val="21"/>
                <w:szCs w:val="21"/>
              </w:rPr>
              <w:t>or x-rays if my doctor orders them.</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6A2E7003" w14:textId="77777777" w:rsidR="004A1813" w:rsidRPr="00B72225" w:rsidRDefault="004A1813"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tcBorders>
              <w:left w:val="none" w:sz="0" w:space="0" w:color="auto"/>
              <w:right w:val="none" w:sz="0" w:space="0" w:color="auto"/>
            </w:tcBorders>
            <w:shd w:val="clear" w:color="auto" w:fill="FFFFFF" w:themeFill="background1"/>
          </w:tcPr>
          <w:p w14:paraId="128C09D2" w14:textId="77777777" w:rsidR="004A1813" w:rsidRPr="00B72225" w:rsidRDefault="004A1813" w:rsidP="00E63F25">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14:paraId="216171E4" w14:textId="77777777" w:rsidR="004A1813" w:rsidRPr="00B72225" w:rsidRDefault="004A1813" w:rsidP="00E63F25">
            <w:pPr>
              <w:spacing w:before="20"/>
              <w:jc w:val="center"/>
              <w:rPr>
                <w:rFonts w:ascii="Arial Narrow" w:eastAsia="MS Gothic" w:hAnsi="Arial Narrow"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E63F25" w:rsidRPr="00B72225" w14:paraId="16074D73" w14:textId="77777777" w:rsidTr="00042EAB">
        <w:trPr>
          <w:trHeight w:val="300"/>
        </w:trPr>
        <w:tc>
          <w:tcPr>
            <w:cnfStyle w:val="001000000000" w:firstRow="0" w:lastRow="0" w:firstColumn="1" w:lastColumn="0" w:oddVBand="0" w:evenVBand="0" w:oddHBand="0" w:evenHBand="0" w:firstRowFirstColumn="0" w:firstRowLastColumn="0" w:lastRowFirstColumn="0" w:lastRowLastColumn="0"/>
            <w:tcW w:w="7128" w:type="dxa"/>
            <w:shd w:val="clear" w:color="auto" w:fill="FFFFFF" w:themeFill="background1"/>
          </w:tcPr>
          <w:p w14:paraId="67F2FF1F" w14:textId="77777777" w:rsidR="00E63F25" w:rsidRPr="00D459B5" w:rsidRDefault="00E63F25" w:rsidP="00E63F25">
            <w:pPr>
              <w:spacing w:before="20"/>
              <w:rPr>
                <w:rFonts w:ascii="Arial Narrow" w:hAnsi="Arial Narrow" w:cs="Arial"/>
                <w:color w:val="auto"/>
                <w:sz w:val="21"/>
                <w:szCs w:val="21"/>
              </w:rPr>
            </w:pPr>
            <w:r w:rsidRPr="00D459B5">
              <w:rPr>
                <w:rFonts w:ascii="Arial Narrow" w:hAnsi="Arial Narrow" w:cs="Arial"/>
                <w:b w:val="0"/>
                <w:color w:val="auto"/>
                <w:sz w:val="21"/>
                <w:szCs w:val="21"/>
              </w:rPr>
              <w:t>I understand how health care privacy changes once I turn 18.</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70324278" w14:textId="77777777" w:rsidR="00E63F25" w:rsidRPr="00B72225" w:rsidRDefault="00E63F25"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shd w:val="clear" w:color="auto" w:fill="FFFFFF" w:themeFill="background1"/>
          </w:tcPr>
          <w:p w14:paraId="532CD93F" w14:textId="77777777" w:rsidR="00E63F25" w:rsidRPr="00B72225" w:rsidRDefault="00E63F25" w:rsidP="00E63F25">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shd w:val="clear" w:color="auto" w:fill="FFFFFF" w:themeFill="background1"/>
          </w:tcPr>
          <w:p w14:paraId="7A973633" w14:textId="77777777" w:rsidR="00E63F25" w:rsidRPr="00B72225" w:rsidRDefault="00E63F25" w:rsidP="00E63F25">
            <w:pPr>
              <w:spacing w:before="20"/>
              <w:jc w:val="center"/>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4A1813" w:rsidRPr="00B72225" w14:paraId="6B911E7B" w14:textId="77777777" w:rsidTr="00042E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128" w:type="dxa"/>
            <w:tcBorders>
              <w:left w:val="none" w:sz="0" w:space="0" w:color="auto"/>
              <w:right w:val="none" w:sz="0" w:space="0" w:color="auto"/>
            </w:tcBorders>
            <w:shd w:val="clear" w:color="auto" w:fill="FFFFFF" w:themeFill="background1"/>
          </w:tcPr>
          <w:p w14:paraId="3132DF43" w14:textId="77777777" w:rsidR="004A1813" w:rsidRPr="00D459B5" w:rsidRDefault="004A1813" w:rsidP="00E63F25">
            <w:pPr>
              <w:spacing w:before="20"/>
              <w:rPr>
                <w:rFonts w:ascii="Arial Narrow" w:hAnsi="Arial Narrow" w:cs="Arial"/>
                <w:color w:val="auto"/>
                <w:sz w:val="21"/>
                <w:szCs w:val="21"/>
              </w:rPr>
            </w:pPr>
            <w:r w:rsidRPr="00D459B5">
              <w:rPr>
                <w:rFonts w:ascii="Arial Narrow" w:hAnsi="Arial Narrow" w:cs="Arial"/>
                <w:b w:val="0"/>
                <w:color w:val="auto"/>
                <w:sz w:val="21"/>
                <w:szCs w:val="21"/>
              </w:rPr>
              <w:t>I have a plan so I can keep my health insurance after age 18</w:t>
            </w:r>
          </w:p>
        </w:tc>
        <w:tc>
          <w:tcPr>
            <w:cnfStyle w:val="000010000000" w:firstRow="0" w:lastRow="0" w:firstColumn="0" w:lastColumn="0" w:oddVBand="1" w:evenVBand="0" w:oddHBand="0" w:evenHBand="0" w:firstRowFirstColumn="0" w:firstRowLastColumn="0" w:lastRowFirstColumn="0" w:lastRowLastColumn="0"/>
            <w:tcW w:w="990" w:type="dxa"/>
            <w:tcBorders>
              <w:left w:val="none" w:sz="0" w:space="0" w:color="auto"/>
              <w:bottom w:val="none" w:sz="0" w:space="0" w:color="auto"/>
              <w:right w:val="none" w:sz="0" w:space="0" w:color="auto"/>
            </w:tcBorders>
            <w:shd w:val="clear" w:color="auto" w:fill="FFFFFF" w:themeFill="background1"/>
          </w:tcPr>
          <w:p w14:paraId="07ABE6CF" w14:textId="77777777" w:rsidR="004A1813" w:rsidRPr="00B72225" w:rsidRDefault="004A1813" w:rsidP="00E63F25">
            <w:pPr>
              <w:spacing w:before="20"/>
              <w:jc w:val="center"/>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tcW w:w="990" w:type="dxa"/>
            <w:tcBorders>
              <w:left w:val="none" w:sz="0" w:space="0" w:color="auto"/>
              <w:right w:val="none" w:sz="0" w:space="0" w:color="auto"/>
            </w:tcBorders>
            <w:shd w:val="clear" w:color="auto" w:fill="FFFFFF" w:themeFill="background1"/>
          </w:tcPr>
          <w:p w14:paraId="68C24207" w14:textId="77777777" w:rsidR="004A1813" w:rsidRPr="00B72225" w:rsidRDefault="004A1813" w:rsidP="00E63F25">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404040" w:themeColor="text1" w:themeTint="BF"/>
                <w:sz w:val="21"/>
                <w:szCs w:val="21"/>
              </w:rPr>
            </w:pPr>
            <w:r w:rsidRPr="00B72225">
              <w:rPr>
                <w:rFonts w:ascii="MS Gothic" w:eastAsia="MS Gothic" w:hAnsi="MS Gothic" w:cs="MS Gothic" w:hint="eastAsia"/>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left w:val="none" w:sz="0" w:space="0" w:color="auto"/>
              <w:right w:val="none" w:sz="0" w:space="0" w:color="auto"/>
            </w:tcBorders>
            <w:shd w:val="clear" w:color="auto" w:fill="FFFFFF" w:themeFill="background1"/>
          </w:tcPr>
          <w:p w14:paraId="7F6BF489" w14:textId="77777777" w:rsidR="004A1813" w:rsidRPr="00B72225" w:rsidRDefault="004A1813" w:rsidP="00E63F25">
            <w:pPr>
              <w:spacing w:before="20"/>
              <w:jc w:val="center"/>
              <w:rPr>
                <w:rFonts w:ascii="Arial Narrow" w:eastAsia="MS Gothic" w:hAnsi="Arial Narrow"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r w:rsidR="004A1813" w:rsidRPr="00B72225" w14:paraId="2987A209" w14:textId="77777777" w:rsidTr="00042E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8" w:type="dxa"/>
            <w:tcBorders>
              <w:top w:val="none" w:sz="0" w:space="0" w:color="auto"/>
              <w:left w:val="none" w:sz="0" w:space="0" w:color="auto"/>
              <w:bottom w:val="none" w:sz="0" w:space="0" w:color="auto"/>
              <w:right w:val="none" w:sz="0" w:space="0" w:color="auto"/>
            </w:tcBorders>
            <w:shd w:val="clear" w:color="auto" w:fill="FFFFFF" w:themeFill="background1"/>
          </w:tcPr>
          <w:p w14:paraId="394B587C" w14:textId="77777777" w:rsidR="004A1813" w:rsidRPr="00D459B5" w:rsidRDefault="004A1813" w:rsidP="00D459B5">
            <w:pPr>
              <w:spacing w:before="20"/>
              <w:ind w:left="180" w:hanging="180"/>
              <w:rPr>
                <w:rFonts w:ascii="Arial Narrow" w:hAnsi="Arial Narrow" w:cs="Arial"/>
                <w:b w:val="0"/>
                <w:color w:val="auto"/>
                <w:sz w:val="21"/>
                <w:szCs w:val="21"/>
              </w:rPr>
            </w:pPr>
            <w:r w:rsidRPr="00D459B5">
              <w:rPr>
                <w:rFonts w:ascii="Arial Narrow" w:hAnsi="Arial Narrow" w:cs="Arial"/>
                <w:b w:val="0"/>
                <w:color w:val="auto"/>
                <w:sz w:val="21"/>
                <w:szCs w:val="21"/>
              </w:rPr>
              <w:t>My family and I have discussed my ability to make my own health care decisions at age 18.</w:t>
            </w:r>
          </w:p>
          <w:p w14:paraId="1A8E5402" w14:textId="77777777" w:rsidR="004A1813" w:rsidRPr="00D459B5" w:rsidRDefault="004A1813" w:rsidP="00E63F25">
            <w:pPr>
              <w:autoSpaceDE w:val="0"/>
              <w:autoSpaceDN w:val="0"/>
              <w:adjustRightInd w:val="0"/>
              <w:contextualSpacing/>
              <w:rPr>
                <w:rFonts w:ascii="Arial Narrow" w:hAnsi="Arial Narrow" w:cs="Arial"/>
                <w:b w:val="0"/>
                <w:color w:val="auto"/>
                <w:sz w:val="21"/>
                <w:szCs w:val="21"/>
              </w:rPr>
            </w:pPr>
          </w:p>
        </w:tc>
        <w:tc>
          <w:tcPr>
            <w:cnfStyle w:val="000010000000" w:firstRow="0" w:lastRow="0" w:firstColumn="0" w:lastColumn="0" w:oddVBand="1" w:evenVBand="0" w:oddHBand="0" w:evenHBand="0" w:firstRowFirstColumn="0" w:firstRowLastColumn="0" w:lastRowFirstColumn="0" w:lastRowLastColumn="0"/>
            <w:tcW w:w="990" w:type="dxa"/>
            <w:tcBorders>
              <w:top w:val="none" w:sz="0" w:space="0" w:color="auto"/>
              <w:left w:val="none" w:sz="0" w:space="0" w:color="auto"/>
              <w:bottom w:val="none" w:sz="0" w:space="0" w:color="auto"/>
              <w:right w:val="none" w:sz="0" w:space="0" w:color="auto"/>
            </w:tcBorders>
            <w:shd w:val="clear" w:color="auto" w:fill="FFFFFF" w:themeFill="background1"/>
          </w:tcPr>
          <w:p w14:paraId="613984BA" w14:textId="77777777" w:rsidR="004A1813" w:rsidRPr="00B72225" w:rsidRDefault="004A1813" w:rsidP="00E63F25">
            <w:pPr>
              <w:spacing w:before="20"/>
              <w:jc w:val="center"/>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14:paraId="76A5AFA7" w14:textId="77777777" w:rsidR="004A1813" w:rsidRPr="00B72225" w:rsidRDefault="004A1813" w:rsidP="00E63F25">
            <w:pPr>
              <w:spacing w:before="20"/>
              <w:jc w:val="center"/>
              <w:cnfStyle w:val="010000000000" w:firstRow="0" w:lastRow="1" w:firstColumn="0" w:lastColumn="0" w:oddVBand="0" w:evenVBand="0" w:oddHBand="0" w:evenHBand="0" w:firstRowFirstColumn="0" w:firstRowLastColumn="0" w:lastRowFirstColumn="0" w:lastRowLastColumn="0"/>
              <w:rPr>
                <w:rFonts w:ascii="Arial Narrow" w:hAnsi="Arial Narrow" w:cs="Arial"/>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c>
          <w:tcPr>
            <w:cnfStyle w:val="000100000000" w:firstRow="0" w:lastRow="0" w:firstColumn="0" w:lastColumn="1" w:oddVBand="0" w:evenVBand="0" w:oddHBand="0" w:evenHBand="0" w:firstRowFirstColumn="0" w:firstRowLastColumn="0" w:lastRowFirstColumn="0" w:lastRowLastColumn="0"/>
            <w:tcW w:w="1782" w:type="dxa"/>
            <w:tcBorders>
              <w:top w:val="none" w:sz="0" w:space="0" w:color="auto"/>
              <w:left w:val="none" w:sz="0" w:space="0" w:color="auto"/>
              <w:bottom w:val="none" w:sz="0" w:space="0" w:color="auto"/>
              <w:right w:val="none" w:sz="0" w:space="0" w:color="auto"/>
            </w:tcBorders>
            <w:shd w:val="clear" w:color="auto" w:fill="FFFFFF" w:themeFill="background1"/>
          </w:tcPr>
          <w:p w14:paraId="4D50A2F0" w14:textId="77777777" w:rsidR="004A1813" w:rsidRPr="00B72225" w:rsidRDefault="004A1813" w:rsidP="00E63F25">
            <w:pPr>
              <w:spacing w:before="20"/>
              <w:jc w:val="center"/>
              <w:rPr>
                <w:rFonts w:ascii="Arial Narrow" w:eastAsia="MS Gothic" w:hAnsi="Arial Narrow" w:cs="MS Gothic"/>
                <w:b w:val="0"/>
                <w:color w:val="404040" w:themeColor="text1" w:themeTint="BF"/>
                <w:sz w:val="21"/>
                <w:szCs w:val="21"/>
              </w:rPr>
            </w:pPr>
            <w:r w:rsidRPr="00B72225">
              <w:rPr>
                <w:rFonts w:ascii="MS Gothic" w:eastAsia="MS Gothic" w:hAnsi="MS Gothic" w:cs="MS Gothic" w:hint="eastAsia"/>
                <w:b w:val="0"/>
                <w:color w:val="404040" w:themeColor="text1" w:themeTint="BF"/>
                <w:sz w:val="21"/>
                <w:szCs w:val="21"/>
              </w:rPr>
              <w:t>☐</w:t>
            </w:r>
          </w:p>
        </w:tc>
      </w:tr>
    </w:tbl>
    <w:p w14:paraId="53600CBC" w14:textId="77777777" w:rsidR="005A3D8F" w:rsidRPr="00B72225" w:rsidRDefault="005A3D8F">
      <w:pPr>
        <w:rPr>
          <w:rFonts w:ascii="Arial Narrow" w:hAnsi="Arial Narrow"/>
          <w:sz w:val="24"/>
          <w:szCs w:val="24"/>
        </w:rPr>
        <w:sectPr w:rsidR="005A3D8F" w:rsidRPr="00B72225" w:rsidSect="0003676C">
          <w:headerReference w:type="default" r:id="rId10"/>
          <w:type w:val="continuous"/>
          <w:pgSz w:w="12240" w:h="15840"/>
          <w:pgMar w:top="720" w:right="720" w:bottom="720" w:left="720" w:header="720" w:footer="720" w:gutter="0"/>
          <w:cols w:space="720"/>
          <w:docGrid w:linePitch="360"/>
        </w:sectPr>
      </w:pPr>
    </w:p>
    <w:p w14:paraId="26D55D7E" w14:textId="77777777" w:rsidR="000648C9" w:rsidRPr="00B72225" w:rsidRDefault="000648C9" w:rsidP="00657D1E">
      <w:pPr>
        <w:tabs>
          <w:tab w:val="left" w:pos="1620"/>
        </w:tabs>
        <w:spacing w:before="60" w:after="60" w:line="240" w:lineRule="auto"/>
        <w:jc w:val="both"/>
        <w:rPr>
          <w:rFonts w:ascii="Arial Narrow" w:hAnsi="Arial Narrow"/>
          <w:sz w:val="20"/>
          <w:szCs w:val="20"/>
        </w:rPr>
      </w:pPr>
    </w:p>
    <w:p w14:paraId="62707267" w14:textId="77777777" w:rsidR="003C1CB4" w:rsidRPr="00B72225" w:rsidRDefault="003C1CB4" w:rsidP="00F97098">
      <w:pPr>
        <w:tabs>
          <w:tab w:val="left" w:pos="10880"/>
        </w:tabs>
        <w:rPr>
          <w:rFonts w:ascii="Arial Narrow" w:hAnsi="Arial Narrow"/>
          <w:sz w:val="20"/>
          <w:szCs w:val="20"/>
        </w:rPr>
      </w:pPr>
    </w:p>
    <w:sectPr w:rsidR="003C1CB4" w:rsidRPr="00B72225" w:rsidSect="00F97098">
      <w:headerReference w:type="default" r:id="rId11"/>
      <w:type w:val="continuous"/>
      <w:pgSz w:w="12240" w:h="15840"/>
      <w:pgMar w:top="720"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A14B6" w14:textId="77777777" w:rsidR="00E06899" w:rsidRDefault="00E06899" w:rsidP="0003676C">
      <w:pPr>
        <w:spacing w:after="0" w:line="240" w:lineRule="auto"/>
      </w:pPr>
      <w:r>
        <w:separator/>
      </w:r>
    </w:p>
  </w:endnote>
  <w:endnote w:type="continuationSeparator" w:id="0">
    <w:p w14:paraId="00C9BF18" w14:textId="77777777" w:rsidR="00E06899" w:rsidRDefault="00E06899" w:rsidP="0003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Goth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5C9B4" w14:textId="77777777" w:rsidR="00E06899" w:rsidRDefault="00E06899" w:rsidP="0003676C">
      <w:pPr>
        <w:spacing w:after="0" w:line="240" w:lineRule="auto"/>
      </w:pPr>
      <w:r>
        <w:separator/>
      </w:r>
    </w:p>
  </w:footnote>
  <w:footnote w:type="continuationSeparator" w:id="0">
    <w:p w14:paraId="58196DAA" w14:textId="77777777" w:rsidR="00E06899" w:rsidRDefault="00E06899" w:rsidP="00036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3"/>
      <w:tblW w:w="11354" w:type="dxa"/>
      <w:tblInd w:w="18" w:type="dxa"/>
      <w:tblBorders>
        <w:top w:val="none" w:sz="0" w:space="0" w:color="auto"/>
        <w:left w:val="none" w:sz="0" w:space="0" w:color="auto"/>
        <w:bottom w:val="none" w:sz="0" w:space="0" w:color="auto"/>
        <w:right w:val="none" w:sz="0" w:space="0" w:color="auto"/>
        <w:insideH w:val="single" w:sz="18" w:space="0" w:color="E36C0A" w:themeColor="accent6" w:themeShade="BF"/>
        <w:insideV w:val="single" w:sz="18" w:space="0" w:color="FFC000"/>
      </w:tblBorders>
      <w:tblLook w:val="04A0" w:firstRow="1" w:lastRow="0" w:firstColumn="1" w:lastColumn="0" w:noHBand="0" w:noVBand="1"/>
    </w:tblPr>
    <w:tblGrid>
      <w:gridCol w:w="3060"/>
      <w:gridCol w:w="8294"/>
    </w:tblGrid>
    <w:tr w:rsidR="00E520FE" w:rsidRPr="00771679" w14:paraId="13B6E89C" w14:textId="77777777" w:rsidTr="00D459B5">
      <w:trPr>
        <w:trHeight w:val="990"/>
      </w:trPr>
      <w:tc>
        <w:tcPr>
          <w:tcW w:w="3060" w:type="dxa"/>
          <w:shd w:val="clear" w:color="auto" w:fill="auto"/>
        </w:tcPr>
        <w:p w14:paraId="5F828D1C" w14:textId="77777777" w:rsidR="00D459B5" w:rsidRPr="00B06FC5" w:rsidRDefault="00D459B5" w:rsidP="00D459B5">
          <w:pPr>
            <w:tabs>
              <w:tab w:val="left" w:pos="2340"/>
              <w:tab w:val="right" w:pos="10872"/>
            </w:tabs>
            <w:rPr>
              <w:rFonts w:ascii="Arial Narrow" w:hAnsi="Arial Narrow"/>
              <w:b/>
              <w:noProof/>
              <w:color w:val="000000" w:themeColor="text1"/>
              <w:sz w:val="32"/>
              <w:szCs w:val="32"/>
            </w:rPr>
          </w:pPr>
          <w:r w:rsidRPr="00B06FC5">
            <w:rPr>
              <w:rFonts w:ascii="Arial Narrow" w:hAnsi="Arial Narrow"/>
              <w:b/>
              <w:noProof/>
              <w:color w:val="000000" w:themeColor="text1"/>
              <w:sz w:val="32"/>
              <w:szCs w:val="32"/>
            </w:rPr>
            <w:t xml:space="preserve">Pediatric to Adult Care </w:t>
          </w:r>
        </w:p>
        <w:p w14:paraId="7DEFDB3D" w14:textId="0A8956CD" w:rsidR="00E520FE" w:rsidRPr="00771679" w:rsidRDefault="00D459B5" w:rsidP="00D459B5">
          <w:pPr>
            <w:tabs>
              <w:tab w:val="left" w:pos="2340"/>
              <w:tab w:val="right" w:pos="10872"/>
            </w:tabs>
            <w:rPr>
              <w:rFonts w:ascii="Arial Narrow" w:hAnsi="Arial Narrow"/>
              <w:noProof/>
              <w:color w:val="00B0F0"/>
              <w:sz w:val="19"/>
              <w:szCs w:val="19"/>
            </w:rPr>
          </w:pPr>
          <w:r w:rsidRPr="00B06FC5">
            <w:rPr>
              <w:rFonts w:ascii="Arial Narrow" w:hAnsi="Arial Narrow"/>
              <w:b/>
              <w:noProof/>
              <w:color w:val="000000" w:themeColor="text1"/>
              <w:sz w:val="32"/>
              <w:szCs w:val="32"/>
            </w:rPr>
            <w:t>Transitions Tools</w:t>
          </w:r>
          <w:r w:rsidRPr="00771679">
            <w:rPr>
              <w:rFonts w:ascii="Arial Narrow" w:hAnsi="Arial Narrow"/>
              <w:noProof/>
              <w:color w:val="00B0F0"/>
              <w:sz w:val="19"/>
              <w:szCs w:val="19"/>
            </w:rPr>
            <w:t xml:space="preserve"> </w:t>
          </w:r>
          <w:r w:rsidR="00E520FE" w:rsidRPr="00771679">
            <w:rPr>
              <w:rFonts w:ascii="Arial Narrow" w:hAnsi="Arial Narrow"/>
              <w:noProof/>
              <w:color w:val="00B0F0"/>
              <w:sz w:val="19"/>
              <w:szCs w:val="19"/>
            </w:rPr>
            <w:t>`</w:t>
          </w:r>
        </w:p>
      </w:tc>
      <w:tc>
        <w:tcPr>
          <w:tcW w:w="8294" w:type="dxa"/>
          <w:shd w:val="clear" w:color="auto" w:fill="auto"/>
        </w:tcPr>
        <w:p w14:paraId="75BAA0C7" w14:textId="0FF2CAC8" w:rsidR="00E520FE" w:rsidRPr="00771679" w:rsidRDefault="00E520FE" w:rsidP="00E520FE">
          <w:pPr>
            <w:tabs>
              <w:tab w:val="left" w:pos="2340"/>
              <w:tab w:val="right" w:pos="10872"/>
            </w:tabs>
            <w:rPr>
              <w:rFonts w:ascii="Arial Narrow" w:hAnsi="Arial Narrow"/>
              <w:b/>
              <w:color w:val="00B0F0"/>
              <w:sz w:val="40"/>
              <w:szCs w:val="40"/>
            </w:rPr>
          </w:pPr>
          <w:r w:rsidRPr="00771679">
            <w:rPr>
              <w:rFonts w:ascii="Arial Narrow" w:hAnsi="Arial Narrow"/>
              <w:b/>
              <w:color w:val="00B0F0"/>
              <w:sz w:val="40"/>
              <w:szCs w:val="40"/>
            </w:rPr>
            <w:t xml:space="preserve">Transition Readiness Assessment </w:t>
          </w:r>
          <w:r w:rsidRPr="00771679">
            <w:rPr>
              <w:rFonts w:ascii="Arial Narrow" w:hAnsi="Arial Narrow"/>
              <w:color w:val="00B0F0"/>
              <w:sz w:val="40"/>
              <w:szCs w:val="40"/>
            </w:rPr>
            <w:t xml:space="preserve">for </w:t>
          </w:r>
          <w:r w:rsidRPr="00771679">
            <w:rPr>
              <w:rFonts w:ascii="Arial Narrow" w:hAnsi="Arial Narrow"/>
              <w:i/>
              <w:color w:val="00B0F0"/>
              <w:sz w:val="40"/>
              <w:szCs w:val="40"/>
            </w:rPr>
            <w:t>Youth with Physical Disabilities</w:t>
          </w:r>
        </w:p>
      </w:tc>
    </w:tr>
  </w:tbl>
  <w:p w14:paraId="5E119B2C" w14:textId="77777777" w:rsidR="00524DA0" w:rsidRDefault="00524D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3"/>
      <w:tblW w:w="11354" w:type="dxa"/>
      <w:tblInd w:w="18" w:type="dxa"/>
      <w:tblBorders>
        <w:top w:val="none" w:sz="0" w:space="0" w:color="auto"/>
        <w:left w:val="none" w:sz="0" w:space="0" w:color="auto"/>
        <w:bottom w:val="none" w:sz="0" w:space="0" w:color="auto"/>
        <w:right w:val="none" w:sz="0" w:space="0" w:color="auto"/>
        <w:insideH w:val="single" w:sz="18" w:space="0" w:color="E36C0A" w:themeColor="accent6" w:themeShade="BF"/>
        <w:insideV w:val="single" w:sz="18" w:space="0" w:color="FFC000"/>
      </w:tblBorders>
      <w:tblLook w:val="04A0" w:firstRow="1" w:lastRow="0" w:firstColumn="1" w:lastColumn="0" w:noHBand="0" w:noVBand="1"/>
    </w:tblPr>
    <w:tblGrid>
      <w:gridCol w:w="3060"/>
      <w:gridCol w:w="8294"/>
    </w:tblGrid>
    <w:tr w:rsidR="00D459B5" w:rsidRPr="00771679" w14:paraId="7C980523" w14:textId="77777777" w:rsidTr="008178EB">
      <w:trPr>
        <w:trHeight w:val="990"/>
      </w:trPr>
      <w:tc>
        <w:tcPr>
          <w:tcW w:w="3060" w:type="dxa"/>
          <w:shd w:val="clear" w:color="auto" w:fill="auto"/>
        </w:tcPr>
        <w:p w14:paraId="06BEE698" w14:textId="77777777" w:rsidR="00D459B5" w:rsidRPr="00B06FC5" w:rsidRDefault="00D459B5" w:rsidP="008178EB">
          <w:pPr>
            <w:tabs>
              <w:tab w:val="left" w:pos="2340"/>
              <w:tab w:val="right" w:pos="10872"/>
            </w:tabs>
            <w:rPr>
              <w:rFonts w:ascii="Arial Narrow" w:hAnsi="Arial Narrow"/>
              <w:b/>
              <w:noProof/>
              <w:color w:val="000000" w:themeColor="text1"/>
              <w:sz w:val="32"/>
              <w:szCs w:val="32"/>
            </w:rPr>
          </w:pPr>
          <w:r w:rsidRPr="00B06FC5">
            <w:rPr>
              <w:rFonts w:ascii="Arial Narrow" w:hAnsi="Arial Narrow"/>
              <w:b/>
              <w:noProof/>
              <w:color w:val="000000" w:themeColor="text1"/>
              <w:sz w:val="32"/>
              <w:szCs w:val="32"/>
            </w:rPr>
            <w:t xml:space="preserve">Pediatric to Adult Care </w:t>
          </w:r>
        </w:p>
        <w:p w14:paraId="64A11223" w14:textId="77777777" w:rsidR="00D459B5" w:rsidRPr="00771679" w:rsidRDefault="00D459B5" w:rsidP="008178EB">
          <w:pPr>
            <w:tabs>
              <w:tab w:val="left" w:pos="2340"/>
              <w:tab w:val="right" w:pos="10872"/>
            </w:tabs>
            <w:rPr>
              <w:rFonts w:ascii="Arial Narrow" w:hAnsi="Arial Narrow"/>
              <w:noProof/>
              <w:color w:val="00B0F0"/>
              <w:sz w:val="19"/>
              <w:szCs w:val="19"/>
            </w:rPr>
          </w:pPr>
          <w:r w:rsidRPr="00B06FC5">
            <w:rPr>
              <w:rFonts w:ascii="Arial Narrow" w:hAnsi="Arial Narrow"/>
              <w:b/>
              <w:noProof/>
              <w:color w:val="000000" w:themeColor="text1"/>
              <w:sz w:val="32"/>
              <w:szCs w:val="32"/>
            </w:rPr>
            <w:t>Transitions Tools</w:t>
          </w:r>
          <w:r w:rsidRPr="00771679">
            <w:rPr>
              <w:rFonts w:ascii="Arial Narrow" w:hAnsi="Arial Narrow"/>
              <w:noProof/>
              <w:color w:val="00B0F0"/>
              <w:sz w:val="19"/>
              <w:szCs w:val="19"/>
            </w:rPr>
            <w:t xml:space="preserve"> `</w:t>
          </w:r>
        </w:p>
      </w:tc>
      <w:tc>
        <w:tcPr>
          <w:tcW w:w="8294" w:type="dxa"/>
          <w:shd w:val="clear" w:color="auto" w:fill="auto"/>
        </w:tcPr>
        <w:p w14:paraId="1241AD0A" w14:textId="77777777" w:rsidR="00D459B5" w:rsidRPr="00771679" w:rsidRDefault="00D459B5" w:rsidP="008178EB">
          <w:pPr>
            <w:tabs>
              <w:tab w:val="left" w:pos="2340"/>
              <w:tab w:val="right" w:pos="10872"/>
            </w:tabs>
            <w:rPr>
              <w:rFonts w:ascii="Arial Narrow" w:hAnsi="Arial Narrow"/>
              <w:b/>
              <w:color w:val="00B0F0"/>
              <w:sz w:val="40"/>
              <w:szCs w:val="40"/>
            </w:rPr>
          </w:pPr>
          <w:r w:rsidRPr="00771679">
            <w:rPr>
              <w:rFonts w:ascii="Arial Narrow" w:hAnsi="Arial Narrow"/>
              <w:b/>
              <w:color w:val="00B0F0"/>
              <w:sz w:val="40"/>
              <w:szCs w:val="40"/>
            </w:rPr>
            <w:t xml:space="preserve">Transition Readiness Assessment </w:t>
          </w:r>
          <w:r w:rsidRPr="00771679">
            <w:rPr>
              <w:rFonts w:ascii="Arial Narrow" w:hAnsi="Arial Narrow"/>
              <w:color w:val="00B0F0"/>
              <w:sz w:val="40"/>
              <w:szCs w:val="40"/>
            </w:rPr>
            <w:t xml:space="preserve">for </w:t>
          </w:r>
          <w:r w:rsidRPr="00771679">
            <w:rPr>
              <w:rFonts w:ascii="Arial Narrow" w:hAnsi="Arial Narrow"/>
              <w:i/>
              <w:color w:val="00B0F0"/>
              <w:sz w:val="40"/>
              <w:szCs w:val="40"/>
            </w:rPr>
            <w:t>Youth with Physical Disabilities</w:t>
          </w:r>
        </w:p>
      </w:tc>
    </w:tr>
  </w:tbl>
  <w:p w14:paraId="14EB3668" w14:textId="77777777" w:rsidR="00524DA0" w:rsidRPr="00623430" w:rsidRDefault="00524DA0" w:rsidP="00D459B5">
    <w:pPr>
      <w:pStyle w:val="Header"/>
      <w:rPr>
        <w:color w:val="005EA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0119" w14:textId="77777777" w:rsidR="00524DA0" w:rsidRDefault="00524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E42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B32A6"/>
    <w:multiLevelType w:val="hybridMultilevel"/>
    <w:tmpl w:val="9D6CB9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16C2E1C"/>
    <w:multiLevelType w:val="hybridMultilevel"/>
    <w:tmpl w:val="6882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94335"/>
    <w:multiLevelType w:val="hybridMultilevel"/>
    <w:tmpl w:val="1E308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012039"/>
    <w:multiLevelType w:val="hybridMultilevel"/>
    <w:tmpl w:val="AC82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384E94"/>
    <w:multiLevelType w:val="hybridMultilevel"/>
    <w:tmpl w:val="44108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FE57CD"/>
    <w:multiLevelType w:val="hybridMultilevel"/>
    <w:tmpl w:val="35742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037B74"/>
    <w:multiLevelType w:val="hybridMultilevel"/>
    <w:tmpl w:val="CC08D898"/>
    <w:lvl w:ilvl="0" w:tplc="2F0A030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AE5B10"/>
    <w:multiLevelType w:val="hybridMultilevel"/>
    <w:tmpl w:val="A0EE6D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297332"/>
    <w:multiLevelType w:val="hybridMultilevel"/>
    <w:tmpl w:val="7FA41330"/>
    <w:lvl w:ilvl="0" w:tplc="92683818">
      <w:start w:val="1"/>
      <w:numFmt w:val="bullet"/>
      <w:lvlText w:val=""/>
      <w:lvlJc w:val="left"/>
      <w:pPr>
        <w:ind w:left="450" w:hanging="360"/>
      </w:pPr>
      <w:rPr>
        <w:rFonts w:ascii="Symbol" w:hAnsi="Symbol" w:hint="default"/>
        <w:color w:val="53B949"/>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0AC313A6"/>
    <w:multiLevelType w:val="hybridMultilevel"/>
    <w:tmpl w:val="4D24EA30"/>
    <w:lvl w:ilvl="0" w:tplc="2F0A03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752C70"/>
    <w:multiLevelType w:val="hybridMultilevel"/>
    <w:tmpl w:val="28F8F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BA60142"/>
    <w:multiLevelType w:val="hybridMultilevel"/>
    <w:tmpl w:val="F740D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1E7538"/>
    <w:multiLevelType w:val="hybridMultilevel"/>
    <w:tmpl w:val="8F2A9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151E13"/>
    <w:multiLevelType w:val="hybridMultilevel"/>
    <w:tmpl w:val="401E12C4"/>
    <w:lvl w:ilvl="0" w:tplc="67EE9D06">
      <w:start w:val="1"/>
      <w:numFmt w:val="bullet"/>
      <w:lvlText w:val=""/>
      <w:lvlJc w:val="left"/>
      <w:pPr>
        <w:ind w:left="360" w:hanging="360"/>
      </w:pPr>
      <w:rPr>
        <w:rFonts w:ascii="Symbol" w:hAnsi="Symbol" w:hint="default"/>
        <w:color w:val="53B949"/>
      </w:rPr>
    </w:lvl>
    <w:lvl w:ilvl="1" w:tplc="674C29EC">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7F13A9A"/>
    <w:multiLevelType w:val="hybridMultilevel"/>
    <w:tmpl w:val="155E2B98"/>
    <w:lvl w:ilvl="0" w:tplc="D8D4E120">
      <w:start w:val="1"/>
      <w:numFmt w:val="bullet"/>
      <w:lvlText w:val=""/>
      <w:lvlJc w:val="left"/>
      <w:pPr>
        <w:ind w:left="720" w:hanging="360"/>
      </w:pPr>
      <w:rPr>
        <w:rFonts w:ascii="Symbol" w:hAnsi="Symbol" w:hint="default"/>
        <w:color w:val="53B94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073E2"/>
    <w:multiLevelType w:val="hybridMultilevel"/>
    <w:tmpl w:val="2DF21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02E23"/>
    <w:multiLevelType w:val="hybridMultilevel"/>
    <w:tmpl w:val="47FAB1D2"/>
    <w:lvl w:ilvl="0" w:tplc="7CBE2C68">
      <w:start w:val="1"/>
      <w:numFmt w:val="bullet"/>
      <w:lvlText w:val=""/>
      <w:lvlJc w:val="left"/>
      <w:pPr>
        <w:ind w:left="1155" w:hanging="360"/>
      </w:pPr>
      <w:rPr>
        <w:rFonts w:ascii="Symbol" w:hAnsi="Symbol" w:hint="default"/>
        <w:color w:val="53B949"/>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8">
    <w:nsid w:val="2D026E6C"/>
    <w:multiLevelType w:val="hybridMultilevel"/>
    <w:tmpl w:val="0FAA5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3A57F2"/>
    <w:multiLevelType w:val="hybridMultilevel"/>
    <w:tmpl w:val="3796FD60"/>
    <w:lvl w:ilvl="0" w:tplc="5B3A195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36010C00"/>
    <w:multiLevelType w:val="hybridMultilevel"/>
    <w:tmpl w:val="8F2A9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33C98"/>
    <w:multiLevelType w:val="hybridMultilevel"/>
    <w:tmpl w:val="8274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6C1611"/>
    <w:multiLevelType w:val="hybridMultilevel"/>
    <w:tmpl w:val="31D2B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976E55"/>
    <w:multiLevelType w:val="hybridMultilevel"/>
    <w:tmpl w:val="2DF21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074CA4"/>
    <w:multiLevelType w:val="hybridMultilevel"/>
    <w:tmpl w:val="D3A02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7D20B7E"/>
    <w:multiLevelType w:val="hybridMultilevel"/>
    <w:tmpl w:val="B298E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92A9F"/>
    <w:multiLevelType w:val="hybridMultilevel"/>
    <w:tmpl w:val="F44A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846A4"/>
    <w:multiLevelType w:val="hybridMultilevel"/>
    <w:tmpl w:val="2618E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3D6AC3"/>
    <w:multiLevelType w:val="hybridMultilevel"/>
    <w:tmpl w:val="D3CA7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7A019A"/>
    <w:multiLevelType w:val="hybridMultilevel"/>
    <w:tmpl w:val="558A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B1789"/>
    <w:multiLevelType w:val="hybridMultilevel"/>
    <w:tmpl w:val="812ACE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5D0E3B20"/>
    <w:multiLevelType w:val="hybridMultilevel"/>
    <w:tmpl w:val="B2A02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E6028"/>
    <w:multiLevelType w:val="hybridMultilevel"/>
    <w:tmpl w:val="0F9E7756"/>
    <w:lvl w:ilvl="0" w:tplc="C1320F16">
      <w:start w:val="1"/>
      <w:numFmt w:val="bullet"/>
      <w:lvlText w:val=""/>
      <w:lvlJc w:val="left"/>
      <w:pPr>
        <w:ind w:left="1080" w:hanging="360"/>
      </w:pPr>
      <w:rPr>
        <w:rFonts w:ascii="Symbol" w:hAnsi="Symbol" w:hint="default"/>
        <w:color w:val="53B94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43545D"/>
    <w:multiLevelType w:val="hybridMultilevel"/>
    <w:tmpl w:val="7D38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4266A"/>
    <w:multiLevelType w:val="hybridMultilevel"/>
    <w:tmpl w:val="4682743C"/>
    <w:lvl w:ilvl="0" w:tplc="89DC3F7E">
      <w:start w:val="1"/>
      <w:numFmt w:val="bullet"/>
      <w:lvlText w:val=""/>
      <w:lvlJc w:val="left"/>
      <w:pPr>
        <w:ind w:left="1080" w:hanging="360"/>
      </w:pPr>
      <w:rPr>
        <w:rFonts w:ascii="Symbol" w:hAnsi="Symbol" w:hint="default"/>
        <w:color w:val="53B94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26597A"/>
    <w:multiLevelType w:val="hybridMultilevel"/>
    <w:tmpl w:val="1132005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7E1F70"/>
    <w:multiLevelType w:val="hybridMultilevel"/>
    <w:tmpl w:val="7C149DF6"/>
    <w:lvl w:ilvl="0" w:tplc="D82A7E9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F33EED"/>
    <w:multiLevelType w:val="hybridMultilevel"/>
    <w:tmpl w:val="8F2A9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0"/>
  </w:num>
  <w:num w:numId="3">
    <w:abstractNumId w:val="14"/>
  </w:num>
  <w:num w:numId="4">
    <w:abstractNumId w:val="34"/>
  </w:num>
  <w:num w:numId="5">
    <w:abstractNumId w:val="9"/>
  </w:num>
  <w:num w:numId="6">
    <w:abstractNumId w:val="17"/>
  </w:num>
  <w:num w:numId="7">
    <w:abstractNumId w:val="15"/>
  </w:num>
  <w:num w:numId="8">
    <w:abstractNumId w:val="32"/>
  </w:num>
  <w:num w:numId="9">
    <w:abstractNumId w:val="1"/>
  </w:num>
  <w:num w:numId="10">
    <w:abstractNumId w:val="3"/>
  </w:num>
  <w:num w:numId="11">
    <w:abstractNumId w:val="19"/>
  </w:num>
  <w:num w:numId="12">
    <w:abstractNumId w:val="16"/>
  </w:num>
  <w:num w:numId="13">
    <w:abstractNumId w:val="28"/>
  </w:num>
  <w:num w:numId="14">
    <w:abstractNumId w:val="10"/>
  </w:num>
  <w:num w:numId="15">
    <w:abstractNumId w:val="25"/>
  </w:num>
  <w:num w:numId="16">
    <w:abstractNumId w:val="35"/>
  </w:num>
  <w:num w:numId="17">
    <w:abstractNumId w:val="7"/>
  </w:num>
  <w:num w:numId="18">
    <w:abstractNumId w:val="31"/>
  </w:num>
  <w:num w:numId="19">
    <w:abstractNumId w:val="33"/>
  </w:num>
  <w:num w:numId="20">
    <w:abstractNumId w:val="2"/>
  </w:num>
  <w:num w:numId="21">
    <w:abstractNumId w:val="26"/>
  </w:num>
  <w:num w:numId="22">
    <w:abstractNumId w:val="30"/>
  </w:num>
  <w:num w:numId="23">
    <w:abstractNumId w:val="13"/>
  </w:num>
  <w:num w:numId="24">
    <w:abstractNumId w:val="5"/>
  </w:num>
  <w:num w:numId="25">
    <w:abstractNumId w:val="22"/>
  </w:num>
  <w:num w:numId="26">
    <w:abstractNumId w:val="27"/>
  </w:num>
  <w:num w:numId="27">
    <w:abstractNumId w:val="4"/>
  </w:num>
  <w:num w:numId="28">
    <w:abstractNumId w:val="11"/>
  </w:num>
  <w:num w:numId="29">
    <w:abstractNumId w:val="24"/>
  </w:num>
  <w:num w:numId="30">
    <w:abstractNumId w:val="21"/>
  </w:num>
  <w:num w:numId="31">
    <w:abstractNumId w:val="18"/>
  </w:num>
  <w:num w:numId="32">
    <w:abstractNumId w:val="23"/>
  </w:num>
  <w:num w:numId="33">
    <w:abstractNumId w:val="37"/>
  </w:num>
  <w:num w:numId="34">
    <w:abstractNumId w:val="29"/>
  </w:num>
  <w:num w:numId="35">
    <w:abstractNumId w:val="20"/>
  </w:num>
  <w:num w:numId="36">
    <w:abstractNumId w:val="6"/>
  </w:num>
  <w:num w:numId="37">
    <w:abstractNumId w:val="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58"/>
    <w:rsid w:val="000144C0"/>
    <w:rsid w:val="000256BC"/>
    <w:rsid w:val="00027A29"/>
    <w:rsid w:val="00033566"/>
    <w:rsid w:val="0003676C"/>
    <w:rsid w:val="00042EAB"/>
    <w:rsid w:val="0004300B"/>
    <w:rsid w:val="00051B66"/>
    <w:rsid w:val="000530B5"/>
    <w:rsid w:val="00053131"/>
    <w:rsid w:val="0005523F"/>
    <w:rsid w:val="000648C9"/>
    <w:rsid w:val="00071981"/>
    <w:rsid w:val="00072BD7"/>
    <w:rsid w:val="00072F3E"/>
    <w:rsid w:val="00082D0E"/>
    <w:rsid w:val="000963A3"/>
    <w:rsid w:val="000A1096"/>
    <w:rsid w:val="000A637A"/>
    <w:rsid w:val="000A67AE"/>
    <w:rsid w:val="000B0BC7"/>
    <w:rsid w:val="000B0F86"/>
    <w:rsid w:val="000C5A4A"/>
    <w:rsid w:val="000D42F9"/>
    <w:rsid w:val="000E6665"/>
    <w:rsid w:val="000E7230"/>
    <w:rsid w:val="000E759A"/>
    <w:rsid w:val="000F0730"/>
    <w:rsid w:val="000F2897"/>
    <w:rsid w:val="000F5CD1"/>
    <w:rsid w:val="001205EF"/>
    <w:rsid w:val="00122CC4"/>
    <w:rsid w:val="001248C1"/>
    <w:rsid w:val="00125A4C"/>
    <w:rsid w:val="001315D3"/>
    <w:rsid w:val="0013341A"/>
    <w:rsid w:val="00134629"/>
    <w:rsid w:val="0015305D"/>
    <w:rsid w:val="00153C1F"/>
    <w:rsid w:val="00153EC4"/>
    <w:rsid w:val="001602C7"/>
    <w:rsid w:val="0016767F"/>
    <w:rsid w:val="00170401"/>
    <w:rsid w:val="001718B6"/>
    <w:rsid w:val="0017304A"/>
    <w:rsid w:val="00175F35"/>
    <w:rsid w:val="00176017"/>
    <w:rsid w:val="001922AC"/>
    <w:rsid w:val="001923AB"/>
    <w:rsid w:val="00194FF1"/>
    <w:rsid w:val="001977F6"/>
    <w:rsid w:val="001A05EF"/>
    <w:rsid w:val="001A19BF"/>
    <w:rsid w:val="001A484D"/>
    <w:rsid w:val="001D2945"/>
    <w:rsid w:val="001D43EE"/>
    <w:rsid w:val="001D5957"/>
    <w:rsid w:val="001D6346"/>
    <w:rsid w:val="001D7267"/>
    <w:rsid w:val="001D7E88"/>
    <w:rsid w:val="001F4DDA"/>
    <w:rsid w:val="001F593A"/>
    <w:rsid w:val="00201E13"/>
    <w:rsid w:val="00202C6E"/>
    <w:rsid w:val="00211260"/>
    <w:rsid w:val="00213520"/>
    <w:rsid w:val="0021491B"/>
    <w:rsid w:val="00216057"/>
    <w:rsid w:val="0022433B"/>
    <w:rsid w:val="00227361"/>
    <w:rsid w:val="002352E4"/>
    <w:rsid w:val="0023753F"/>
    <w:rsid w:val="0025105E"/>
    <w:rsid w:val="00251F70"/>
    <w:rsid w:val="00253E09"/>
    <w:rsid w:val="0025447B"/>
    <w:rsid w:val="002546EC"/>
    <w:rsid w:val="00264052"/>
    <w:rsid w:val="0026699D"/>
    <w:rsid w:val="00266AB8"/>
    <w:rsid w:val="002718DF"/>
    <w:rsid w:val="00271C0B"/>
    <w:rsid w:val="002750A0"/>
    <w:rsid w:val="0028240D"/>
    <w:rsid w:val="00284397"/>
    <w:rsid w:val="00287866"/>
    <w:rsid w:val="0029062A"/>
    <w:rsid w:val="0029485C"/>
    <w:rsid w:val="002A0C38"/>
    <w:rsid w:val="002A1C2B"/>
    <w:rsid w:val="002A1FBF"/>
    <w:rsid w:val="002A210F"/>
    <w:rsid w:val="002A2E7C"/>
    <w:rsid w:val="002A4171"/>
    <w:rsid w:val="002A5C9D"/>
    <w:rsid w:val="002A61E5"/>
    <w:rsid w:val="002B3A39"/>
    <w:rsid w:val="002B4E2D"/>
    <w:rsid w:val="002B607D"/>
    <w:rsid w:val="002D124C"/>
    <w:rsid w:val="002D683D"/>
    <w:rsid w:val="002D7304"/>
    <w:rsid w:val="002E36BA"/>
    <w:rsid w:val="002F0036"/>
    <w:rsid w:val="002F5EA7"/>
    <w:rsid w:val="002F7CFD"/>
    <w:rsid w:val="003154F2"/>
    <w:rsid w:val="00317F62"/>
    <w:rsid w:val="00320EF3"/>
    <w:rsid w:val="003238C2"/>
    <w:rsid w:val="003346BB"/>
    <w:rsid w:val="00335F21"/>
    <w:rsid w:val="00341C45"/>
    <w:rsid w:val="00342BE5"/>
    <w:rsid w:val="00350700"/>
    <w:rsid w:val="00352759"/>
    <w:rsid w:val="00355ECC"/>
    <w:rsid w:val="003578A3"/>
    <w:rsid w:val="00365407"/>
    <w:rsid w:val="00365C6B"/>
    <w:rsid w:val="0036633F"/>
    <w:rsid w:val="003736D6"/>
    <w:rsid w:val="0038599B"/>
    <w:rsid w:val="003B1A17"/>
    <w:rsid w:val="003B415F"/>
    <w:rsid w:val="003C13C5"/>
    <w:rsid w:val="003C1CB4"/>
    <w:rsid w:val="003E033D"/>
    <w:rsid w:val="003E31C4"/>
    <w:rsid w:val="003E3B84"/>
    <w:rsid w:val="003E66FF"/>
    <w:rsid w:val="003F7019"/>
    <w:rsid w:val="00406A82"/>
    <w:rsid w:val="00410F41"/>
    <w:rsid w:val="00412108"/>
    <w:rsid w:val="004131E7"/>
    <w:rsid w:val="004132DC"/>
    <w:rsid w:val="00413947"/>
    <w:rsid w:val="004146C5"/>
    <w:rsid w:val="00414882"/>
    <w:rsid w:val="0042575F"/>
    <w:rsid w:val="00425D76"/>
    <w:rsid w:val="00430258"/>
    <w:rsid w:val="00431A8B"/>
    <w:rsid w:val="0044576F"/>
    <w:rsid w:val="00445F0B"/>
    <w:rsid w:val="0045258F"/>
    <w:rsid w:val="004529E8"/>
    <w:rsid w:val="00453FBD"/>
    <w:rsid w:val="00456DD2"/>
    <w:rsid w:val="004570B3"/>
    <w:rsid w:val="00463631"/>
    <w:rsid w:val="00463ED6"/>
    <w:rsid w:val="004712B2"/>
    <w:rsid w:val="00473515"/>
    <w:rsid w:val="00476887"/>
    <w:rsid w:val="0048699D"/>
    <w:rsid w:val="004903D5"/>
    <w:rsid w:val="004939C8"/>
    <w:rsid w:val="004A1813"/>
    <w:rsid w:val="004A538F"/>
    <w:rsid w:val="004B2F5B"/>
    <w:rsid w:val="004C01AE"/>
    <w:rsid w:val="004C64B5"/>
    <w:rsid w:val="004C74CF"/>
    <w:rsid w:val="004C7FAD"/>
    <w:rsid w:val="004D043A"/>
    <w:rsid w:val="004E2558"/>
    <w:rsid w:val="004F5219"/>
    <w:rsid w:val="0050532C"/>
    <w:rsid w:val="005217E7"/>
    <w:rsid w:val="00524DA0"/>
    <w:rsid w:val="00527A43"/>
    <w:rsid w:val="00530F29"/>
    <w:rsid w:val="0053140C"/>
    <w:rsid w:val="005367C1"/>
    <w:rsid w:val="00540C24"/>
    <w:rsid w:val="00541714"/>
    <w:rsid w:val="005419E4"/>
    <w:rsid w:val="00553CBC"/>
    <w:rsid w:val="00562E69"/>
    <w:rsid w:val="005635A4"/>
    <w:rsid w:val="0056481D"/>
    <w:rsid w:val="00571442"/>
    <w:rsid w:val="00571B23"/>
    <w:rsid w:val="00573D8C"/>
    <w:rsid w:val="00574753"/>
    <w:rsid w:val="0058172C"/>
    <w:rsid w:val="0058437C"/>
    <w:rsid w:val="00587B2B"/>
    <w:rsid w:val="005A3D8F"/>
    <w:rsid w:val="005C032A"/>
    <w:rsid w:val="005D3FA1"/>
    <w:rsid w:val="005D4BE7"/>
    <w:rsid w:val="005E09DA"/>
    <w:rsid w:val="005E5DA1"/>
    <w:rsid w:val="005F37A9"/>
    <w:rsid w:val="005F5D6E"/>
    <w:rsid w:val="005F5EB3"/>
    <w:rsid w:val="005F6632"/>
    <w:rsid w:val="0060420B"/>
    <w:rsid w:val="0060655D"/>
    <w:rsid w:val="00610693"/>
    <w:rsid w:val="00616B64"/>
    <w:rsid w:val="00617327"/>
    <w:rsid w:val="00623430"/>
    <w:rsid w:val="00644823"/>
    <w:rsid w:val="00651443"/>
    <w:rsid w:val="00657D1E"/>
    <w:rsid w:val="00666BC7"/>
    <w:rsid w:val="00666CD2"/>
    <w:rsid w:val="00672F77"/>
    <w:rsid w:val="00673C63"/>
    <w:rsid w:val="006764F2"/>
    <w:rsid w:val="00677708"/>
    <w:rsid w:val="0068115F"/>
    <w:rsid w:val="00683FA1"/>
    <w:rsid w:val="00695C63"/>
    <w:rsid w:val="006A18F9"/>
    <w:rsid w:val="006A45B1"/>
    <w:rsid w:val="006A649D"/>
    <w:rsid w:val="006A6FC3"/>
    <w:rsid w:val="006B030D"/>
    <w:rsid w:val="006B5F1E"/>
    <w:rsid w:val="006B7361"/>
    <w:rsid w:val="006B7CF3"/>
    <w:rsid w:val="006D4B34"/>
    <w:rsid w:val="006E6653"/>
    <w:rsid w:val="006F546C"/>
    <w:rsid w:val="006F779B"/>
    <w:rsid w:val="007061AF"/>
    <w:rsid w:val="007111C4"/>
    <w:rsid w:val="007243A8"/>
    <w:rsid w:val="007250F8"/>
    <w:rsid w:val="00731A69"/>
    <w:rsid w:val="00733ED9"/>
    <w:rsid w:val="0073415F"/>
    <w:rsid w:val="00744562"/>
    <w:rsid w:val="00753E4B"/>
    <w:rsid w:val="00762B32"/>
    <w:rsid w:val="00764779"/>
    <w:rsid w:val="00764883"/>
    <w:rsid w:val="007700EF"/>
    <w:rsid w:val="00771688"/>
    <w:rsid w:val="00776623"/>
    <w:rsid w:val="007803F7"/>
    <w:rsid w:val="00784F5C"/>
    <w:rsid w:val="00787CB4"/>
    <w:rsid w:val="007932B6"/>
    <w:rsid w:val="00797100"/>
    <w:rsid w:val="007A3626"/>
    <w:rsid w:val="007A4840"/>
    <w:rsid w:val="007B09D3"/>
    <w:rsid w:val="007C1654"/>
    <w:rsid w:val="007C710C"/>
    <w:rsid w:val="007C72BE"/>
    <w:rsid w:val="007D05BF"/>
    <w:rsid w:val="007D11A5"/>
    <w:rsid w:val="007D2075"/>
    <w:rsid w:val="007D3D5E"/>
    <w:rsid w:val="007E4A6D"/>
    <w:rsid w:val="007E544F"/>
    <w:rsid w:val="007E7C2F"/>
    <w:rsid w:val="007F1594"/>
    <w:rsid w:val="007F3B01"/>
    <w:rsid w:val="007F5CDC"/>
    <w:rsid w:val="008040F3"/>
    <w:rsid w:val="0080530B"/>
    <w:rsid w:val="008061A5"/>
    <w:rsid w:val="00815B80"/>
    <w:rsid w:val="008361F0"/>
    <w:rsid w:val="00846C21"/>
    <w:rsid w:val="00855AD3"/>
    <w:rsid w:val="008648A1"/>
    <w:rsid w:val="00886503"/>
    <w:rsid w:val="0089409D"/>
    <w:rsid w:val="00894333"/>
    <w:rsid w:val="008960CE"/>
    <w:rsid w:val="008A0E8E"/>
    <w:rsid w:val="008A359B"/>
    <w:rsid w:val="008B02CA"/>
    <w:rsid w:val="008B3B46"/>
    <w:rsid w:val="008C176E"/>
    <w:rsid w:val="008C42D6"/>
    <w:rsid w:val="008D0661"/>
    <w:rsid w:val="008D142B"/>
    <w:rsid w:val="008D611B"/>
    <w:rsid w:val="008E1A3C"/>
    <w:rsid w:val="008E1D61"/>
    <w:rsid w:val="008F08AC"/>
    <w:rsid w:val="008F5D17"/>
    <w:rsid w:val="00910F5E"/>
    <w:rsid w:val="0091131E"/>
    <w:rsid w:val="00932E65"/>
    <w:rsid w:val="00942FBD"/>
    <w:rsid w:val="00946479"/>
    <w:rsid w:val="009531C5"/>
    <w:rsid w:val="00961005"/>
    <w:rsid w:val="0097044B"/>
    <w:rsid w:val="0097089F"/>
    <w:rsid w:val="0098090F"/>
    <w:rsid w:val="009832E4"/>
    <w:rsid w:val="009875F9"/>
    <w:rsid w:val="00994071"/>
    <w:rsid w:val="009957D7"/>
    <w:rsid w:val="009A1A44"/>
    <w:rsid w:val="009A6562"/>
    <w:rsid w:val="009B1CBF"/>
    <w:rsid w:val="009B38F5"/>
    <w:rsid w:val="009B6ED4"/>
    <w:rsid w:val="009C1530"/>
    <w:rsid w:val="009D6DD0"/>
    <w:rsid w:val="009E265E"/>
    <w:rsid w:val="009E438A"/>
    <w:rsid w:val="009F2137"/>
    <w:rsid w:val="009F39A3"/>
    <w:rsid w:val="009F4AC2"/>
    <w:rsid w:val="00A04292"/>
    <w:rsid w:val="00A07ABF"/>
    <w:rsid w:val="00A2007A"/>
    <w:rsid w:val="00A20D1B"/>
    <w:rsid w:val="00A214FD"/>
    <w:rsid w:val="00A24078"/>
    <w:rsid w:val="00A2700B"/>
    <w:rsid w:val="00A278B0"/>
    <w:rsid w:val="00A335AC"/>
    <w:rsid w:val="00A35308"/>
    <w:rsid w:val="00A3590E"/>
    <w:rsid w:val="00A365CB"/>
    <w:rsid w:val="00A37E20"/>
    <w:rsid w:val="00A402D3"/>
    <w:rsid w:val="00A41021"/>
    <w:rsid w:val="00A44F22"/>
    <w:rsid w:val="00A52021"/>
    <w:rsid w:val="00A520CA"/>
    <w:rsid w:val="00A52C53"/>
    <w:rsid w:val="00A53420"/>
    <w:rsid w:val="00A70EE8"/>
    <w:rsid w:val="00A71A31"/>
    <w:rsid w:val="00A734D4"/>
    <w:rsid w:val="00A76B3F"/>
    <w:rsid w:val="00A81C6B"/>
    <w:rsid w:val="00A8452B"/>
    <w:rsid w:val="00A917E4"/>
    <w:rsid w:val="00A9409D"/>
    <w:rsid w:val="00A96B11"/>
    <w:rsid w:val="00AA7076"/>
    <w:rsid w:val="00AB41A0"/>
    <w:rsid w:val="00AC0050"/>
    <w:rsid w:val="00AD5BC7"/>
    <w:rsid w:val="00AD5E12"/>
    <w:rsid w:val="00AE6523"/>
    <w:rsid w:val="00AF0389"/>
    <w:rsid w:val="00AF1CC5"/>
    <w:rsid w:val="00B03A00"/>
    <w:rsid w:val="00B179AA"/>
    <w:rsid w:val="00B334A2"/>
    <w:rsid w:val="00B33C0B"/>
    <w:rsid w:val="00B37133"/>
    <w:rsid w:val="00B42796"/>
    <w:rsid w:val="00B457A3"/>
    <w:rsid w:val="00B60892"/>
    <w:rsid w:val="00B66811"/>
    <w:rsid w:val="00B72225"/>
    <w:rsid w:val="00B738A0"/>
    <w:rsid w:val="00B816CF"/>
    <w:rsid w:val="00B863EB"/>
    <w:rsid w:val="00B87237"/>
    <w:rsid w:val="00B90791"/>
    <w:rsid w:val="00B929E1"/>
    <w:rsid w:val="00B95B2F"/>
    <w:rsid w:val="00B95CC0"/>
    <w:rsid w:val="00BB70DB"/>
    <w:rsid w:val="00BC02D2"/>
    <w:rsid w:val="00BC1124"/>
    <w:rsid w:val="00BC1B72"/>
    <w:rsid w:val="00BC6123"/>
    <w:rsid w:val="00BC6A19"/>
    <w:rsid w:val="00BC6DFF"/>
    <w:rsid w:val="00BC77CB"/>
    <w:rsid w:val="00BD660C"/>
    <w:rsid w:val="00BE784F"/>
    <w:rsid w:val="00BF4BD4"/>
    <w:rsid w:val="00BF5E18"/>
    <w:rsid w:val="00BF68AA"/>
    <w:rsid w:val="00C07E6E"/>
    <w:rsid w:val="00C13F1C"/>
    <w:rsid w:val="00C20139"/>
    <w:rsid w:val="00C22FC7"/>
    <w:rsid w:val="00C23BE2"/>
    <w:rsid w:val="00C27229"/>
    <w:rsid w:val="00C27CF2"/>
    <w:rsid w:val="00C317F9"/>
    <w:rsid w:val="00C417CB"/>
    <w:rsid w:val="00C6204C"/>
    <w:rsid w:val="00C63BF9"/>
    <w:rsid w:val="00C65727"/>
    <w:rsid w:val="00C7070C"/>
    <w:rsid w:val="00C7125B"/>
    <w:rsid w:val="00C74411"/>
    <w:rsid w:val="00C770AD"/>
    <w:rsid w:val="00C82F27"/>
    <w:rsid w:val="00C9003F"/>
    <w:rsid w:val="00C906D2"/>
    <w:rsid w:val="00CA236E"/>
    <w:rsid w:val="00CA50AF"/>
    <w:rsid w:val="00CA72E5"/>
    <w:rsid w:val="00CB5410"/>
    <w:rsid w:val="00CB5665"/>
    <w:rsid w:val="00CC0926"/>
    <w:rsid w:val="00CC1CE4"/>
    <w:rsid w:val="00CC63AA"/>
    <w:rsid w:val="00CD10C4"/>
    <w:rsid w:val="00CE3DD9"/>
    <w:rsid w:val="00CF305B"/>
    <w:rsid w:val="00CF5B7F"/>
    <w:rsid w:val="00CF71AB"/>
    <w:rsid w:val="00D018F3"/>
    <w:rsid w:val="00D051A2"/>
    <w:rsid w:val="00D171A2"/>
    <w:rsid w:val="00D17232"/>
    <w:rsid w:val="00D2233F"/>
    <w:rsid w:val="00D24FC5"/>
    <w:rsid w:val="00D42D4F"/>
    <w:rsid w:val="00D459B5"/>
    <w:rsid w:val="00D51BA2"/>
    <w:rsid w:val="00D62003"/>
    <w:rsid w:val="00D65501"/>
    <w:rsid w:val="00D66ACB"/>
    <w:rsid w:val="00D8017A"/>
    <w:rsid w:val="00D80E9B"/>
    <w:rsid w:val="00D828C5"/>
    <w:rsid w:val="00D84F75"/>
    <w:rsid w:val="00D87A83"/>
    <w:rsid w:val="00D9089F"/>
    <w:rsid w:val="00D93C15"/>
    <w:rsid w:val="00DA55FE"/>
    <w:rsid w:val="00DA600C"/>
    <w:rsid w:val="00DB1640"/>
    <w:rsid w:val="00DB1714"/>
    <w:rsid w:val="00DB1D1F"/>
    <w:rsid w:val="00DB4663"/>
    <w:rsid w:val="00DB71F2"/>
    <w:rsid w:val="00DD038D"/>
    <w:rsid w:val="00DD127D"/>
    <w:rsid w:val="00DD407A"/>
    <w:rsid w:val="00DD5B41"/>
    <w:rsid w:val="00DE6F5F"/>
    <w:rsid w:val="00DF753D"/>
    <w:rsid w:val="00E04ED4"/>
    <w:rsid w:val="00E06899"/>
    <w:rsid w:val="00E12A57"/>
    <w:rsid w:val="00E24664"/>
    <w:rsid w:val="00E3657A"/>
    <w:rsid w:val="00E44979"/>
    <w:rsid w:val="00E45688"/>
    <w:rsid w:val="00E504DC"/>
    <w:rsid w:val="00E520FE"/>
    <w:rsid w:val="00E53CD9"/>
    <w:rsid w:val="00E63F25"/>
    <w:rsid w:val="00E6563A"/>
    <w:rsid w:val="00E66E94"/>
    <w:rsid w:val="00E67B97"/>
    <w:rsid w:val="00E7170C"/>
    <w:rsid w:val="00E83C8C"/>
    <w:rsid w:val="00E8606F"/>
    <w:rsid w:val="00E8799C"/>
    <w:rsid w:val="00E907D3"/>
    <w:rsid w:val="00EA2113"/>
    <w:rsid w:val="00EC7AE8"/>
    <w:rsid w:val="00EE090F"/>
    <w:rsid w:val="00EE60A3"/>
    <w:rsid w:val="00EF6A73"/>
    <w:rsid w:val="00F0315C"/>
    <w:rsid w:val="00F03712"/>
    <w:rsid w:val="00F30771"/>
    <w:rsid w:val="00F3512C"/>
    <w:rsid w:val="00F3635D"/>
    <w:rsid w:val="00F36A39"/>
    <w:rsid w:val="00F37BB1"/>
    <w:rsid w:val="00F44F51"/>
    <w:rsid w:val="00F5296D"/>
    <w:rsid w:val="00F5328C"/>
    <w:rsid w:val="00F532DA"/>
    <w:rsid w:val="00F54989"/>
    <w:rsid w:val="00F55D01"/>
    <w:rsid w:val="00F60BFC"/>
    <w:rsid w:val="00F62E1E"/>
    <w:rsid w:val="00F7300D"/>
    <w:rsid w:val="00F74478"/>
    <w:rsid w:val="00F81D85"/>
    <w:rsid w:val="00F82698"/>
    <w:rsid w:val="00F85562"/>
    <w:rsid w:val="00F97098"/>
    <w:rsid w:val="00FA0902"/>
    <w:rsid w:val="00FD188B"/>
    <w:rsid w:val="00FD2614"/>
    <w:rsid w:val="00FD4A0B"/>
    <w:rsid w:val="00FE17D9"/>
    <w:rsid w:val="00FE2C74"/>
    <w:rsid w:val="00FE33E1"/>
    <w:rsid w:val="00FE441C"/>
    <w:rsid w:val="00FE48E1"/>
    <w:rsid w:val="00FE6538"/>
    <w:rsid w:val="00FF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43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6C"/>
    <w:rPr>
      <w:rFonts w:eastAsiaTheme="minorEastAsia"/>
    </w:rPr>
  </w:style>
  <w:style w:type="paragraph" w:styleId="Footer">
    <w:name w:val="footer"/>
    <w:basedOn w:val="Normal"/>
    <w:link w:val="FooterChar"/>
    <w:uiPriority w:val="99"/>
    <w:unhideWhenUsed/>
    <w:rsid w:val="0003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6C"/>
    <w:rPr>
      <w:rFonts w:eastAsiaTheme="minorEastAsia"/>
    </w:rPr>
  </w:style>
  <w:style w:type="table" w:styleId="TableGrid">
    <w:name w:val="Table Grid"/>
    <w:basedOn w:val="TableNormal"/>
    <w:uiPriority w:val="59"/>
    <w:rsid w:val="0003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76C"/>
    <w:pPr>
      <w:ind w:left="720"/>
      <w:contextualSpacing/>
    </w:pPr>
    <w:rPr>
      <w:rFonts w:eastAsiaTheme="minorHAnsi"/>
    </w:rPr>
  </w:style>
  <w:style w:type="paragraph" w:styleId="BalloonText">
    <w:name w:val="Balloon Text"/>
    <w:basedOn w:val="Normal"/>
    <w:link w:val="BalloonTextChar"/>
    <w:semiHidden/>
    <w:unhideWhenUsed/>
    <w:rsid w:val="0053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3140C"/>
    <w:rPr>
      <w:rFonts w:ascii="Tahoma" w:eastAsiaTheme="minorEastAsia" w:hAnsi="Tahoma" w:cs="Tahoma"/>
      <w:sz w:val="16"/>
      <w:szCs w:val="16"/>
    </w:rPr>
  </w:style>
  <w:style w:type="table" w:styleId="LightShading-Accent1">
    <w:name w:val="Light Shading Accent 1"/>
    <w:basedOn w:val="TableNormal"/>
    <w:uiPriority w:val="60"/>
    <w:rsid w:val="005A3D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1">
    <w:name w:val="No List1"/>
    <w:next w:val="NoList"/>
    <w:uiPriority w:val="99"/>
    <w:semiHidden/>
    <w:unhideWhenUsed/>
    <w:rsid w:val="00B816CF"/>
  </w:style>
  <w:style w:type="table" w:customStyle="1" w:styleId="TableGrid1">
    <w:name w:val="Table Grid1"/>
    <w:basedOn w:val="TableNormal"/>
    <w:next w:val="TableGrid"/>
    <w:rsid w:val="00B816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B816CF"/>
    <w:rPr>
      <w:sz w:val="24"/>
      <w:szCs w:val="24"/>
      <w:lang w:val="en-US" w:eastAsia="en-US" w:bidi="ar-SA"/>
    </w:rPr>
  </w:style>
  <w:style w:type="character" w:styleId="PageNumber">
    <w:name w:val="page number"/>
    <w:basedOn w:val="DefaultParagraphFont"/>
    <w:uiPriority w:val="99"/>
    <w:rsid w:val="00B816CF"/>
  </w:style>
  <w:style w:type="character" w:styleId="Hyperlink">
    <w:name w:val="Hyperlink"/>
    <w:basedOn w:val="DefaultParagraphFont"/>
    <w:uiPriority w:val="99"/>
    <w:unhideWhenUsed/>
    <w:rsid w:val="00E53CD9"/>
    <w:rPr>
      <w:color w:val="0000FF" w:themeColor="hyperlink"/>
      <w:u w:val="single"/>
    </w:rPr>
  </w:style>
  <w:style w:type="paragraph" w:styleId="NoSpacing">
    <w:name w:val="No Spacing"/>
    <w:link w:val="NoSpacingChar"/>
    <w:uiPriority w:val="1"/>
    <w:qFormat/>
    <w:rsid w:val="00744562"/>
    <w:pPr>
      <w:spacing w:after="0" w:line="240" w:lineRule="auto"/>
    </w:pPr>
  </w:style>
  <w:style w:type="paragraph" w:styleId="FootnoteText">
    <w:name w:val="footnote text"/>
    <w:basedOn w:val="Normal"/>
    <w:link w:val="FootnoteTextChar"/>
    <w:uiPriority w:val="99"/>
    <w:semiHidden/>
    <w:unhideWhenUsed/>
    <w:rsid w:val="00F532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32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32DA"/>
    <w:rPr>
      <w:vertAlign w:val="superscript"/>
    </w:rPr>
  </w:style>
  <w:style w:type="character" w:customStyle="1" w:styleId="NoSpacingChar">
    <w:name w:val="No Spacing Char"/>
    <w:basedOn w:val="DefaultParagraphFont"/>
    <w:link w:val="NoSpacing"/>
    <w:uiPriority w:val="1"/>
    <w:rsid w:val="00253E09"/>
  </w:style>
  <w:style w:type="character" w:styleId="FollowedHyperlink">
    <w:name w:val="FollowedHyperlink"/>
    <w:basedOn w:val="DefaultParagraphFont"/>
    <w:uiPriority w:val="99"/>
    <w:semiHidden/>
    <w:unhideWhenUsed/>
    <w:rsid w:val="00FE48E1"/>
    <w:rPr>
      <w:color w:val="800080" w:themeColor="followedHyperlink"/>
      <w:u w:val="single"/>
    </w:rPr>
  </w:style>
  <w:style w:type="table" w:customStyle="1" w:styleId="TableGrid2">
    <w:name w:val="Table Grid2"/>
    <w:basedOn w:val="TableNormal"/>
    <w:next w:val="TableGrid"/>
    <w:uiPriority w:val="59"/>
    <w:rsid w:val="00CD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70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7044B"/>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7044B"/>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7044B"/>
    <w:rPr>
      <w:rFonts w:asciiTheme="majorHAnsi" w:eastAsiaTheme="majorEastAsia" w:hAnsiTheme="majorHAnsi" w:cstheme="majorBidi"/>
      <w:i/>
      <w:iCs/>
      <w:color w:val="4F81BD" w:themeColor="accent1"/>
      <w:spacing w:val="15"/>
      <w:sz w:val="24"/>
      <w:szCs w:val="24"/>
      <w:lang w:eastAsia="ja-JP"/>
    </w:rPr>
  </w:style>
  <w:style w:type="character" w:customStyle="1" w:styleId="apple-converted-space">
    <w:name w:val="apple-converted-space"/>
    <w:basedOn w:val="DefaultParagraphFont"/>
    <w:rsid w:val="002A61E5"/>
  </w:style>
  <w:style w:type="paragraph" w:styleId="PlainText">
    <w:name w:val="Plain Text"/>
    <w:basedOn w:val="Normal"/>
    <w:link w:val="PlainTextChar"/>
    <w:uiPriority w:val="99"/>
    <w:semiHidden/>
    <w:unhideWhenUsed/>
    <w:rsid w:val="0013341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13341A"/>
    <w:rPr>
      <w:rFonts w:ascii="Calibri" w:hAnsi="Calibri"/>
      <w:szCs w:val="21"/>
    </w:rPr>
  </w:style>
  <w:style w:type="table" w:customStyle="1" w:styleId="TableGrid3">
    <w:name w:val="Table Grid3"/>
    <w:basedOn w:val="TableNormal"/>
    <w:next w:val="TableGrid"/>
    <w:uiPriority w:val="59"/>
    <w:rsid w:val="00E0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05E"/>
    <w:rPr>
      <w:sz w:val="16"/>
      <w:szCs w:val="16"/>
    </w:rPr>
  </w:style>
  <w:style w:type="paragraph" w:styleId="CommentText">
    <w:name w:val="annotation text"/>
    <w:basedOn w:val="Normal"/>
    <w:link w:val="CommentTextChar"/>
    <w:uiPriority w:val="99"/>
    <w:semiHidden/>
    <w:unhideWhenUsed/>
    <w:rsid w:val="0025105E"/>
    <w:pPr>
      <w:spacing w:line="240" w:lineRule="auto"/>
    </w:pPr>
    <w:rPr>
      <w:sz w:val="20"/>
      <w:szCs w:val="20"/>
    </w:rPr>
  </w:style>
  <w:style w:type="character" w:customStyle="1" w:styleId="CommentTextChar">
    <w:name w:val="Comment Text Char"/>
    <w:basedOn w:val="DefaultParagraphFont"/>
    <w:link w:val="CommentText"/>
    <w:uiPriority w:val="99"/>
    <w:semiHidden/>
    <w:rsid w:val="002510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5105E"/>
    <w:rPr>
      <w:b/>
      <w:bCs/>
    </w:rPr>
  </w:style>
  <w:style w:type="character" w:customStyle="1" w:styleId="CommentSubjectChar">
    <w:name w:val="Comment Subject Char"/>
    <w:basedOn w:val="CommentTextChar"/>
    <w:link w:val="CommentSubject"/>
    <w:uiPriority w:val="99"/>
    <w:semiHidden/>
    <w:rsid w:val="0025105E"/>
    <w:rPr>
      <w:rFonts w:eastAsiaTheme="minorEastAsia"/>
      <w:b/>
      <w:bCs/>
      <w:sz w:val="20"/>
      <w:szCs w:val="20"/>
    </w:rPr>
  </w:style>
  <w:style w:type="paragraph" w:styleId="Revision">
    <w:name w:val="Revision"/>
    <w:hidden/>
    <w:uiPriority w:val="99"/>
    <w:semiHidden/>
    <w:rsid w:val="004712B2"/>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6C"/>
    <w:rPr>
      <w:rFonts w:eastAsiaTheme="minorEastAsia"/>
    </w:rPr>
  </w:style>
  <w:style w:type="paragraph" w:styleId="Footer">
    <w:name w:val="footer"/>
    <w:basedOn w:val="Normal"/>
    <w:link w:val="FooterChar"/>
    <w:uiPriority w:val="99"/>
    <w:unhideWhenUsed/>
    <w:rsid w:val="0003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6C"/>
    <w:rPr>
      <w:rFonts w:eastAsiaTheme="minorEastAsia"/>
    </w:rPr>
  </w:style>
  <w:style w:type="table" w:styleId="TableGrid">
    <w:name w:val="Table Grid"/>
    <w:basedOn w:val="TableNormal"/>
    <w:uiPriority w:val="59"/>
    <w:rsid w:val="0003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76C"/>
    <w:pPr>
      <w:ind w:left="720"/>
      <w:contextualSpacing/>
    </w:pPr>
    <w:rPr>
      <w:rFonts w:eastAsiaTheme="minorHAnsi"/>
    </w:rPr>
  </w:style>
  <w:style w:type="paragraph" w:styleId="BalloonText">
    <w:name w:val="Balloon Text"/>
    <w:basedOn w:val="Normal"/>
    <w:link w:val="BalloonTextChar"/>
    <w:semiHidden/>
    <w:unhideWhenUsed/>
    <w:rsid w:val="0053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3140C"/>
    <w:rPr>
      <w:rFonts w:ascii="Tahoma" w:eastAsiaTheme="minorEastAsia" w:hAnsi="Tahoma" w:cs="Tahoma"/>
      <w:sz w:val="16"/>
      <w:szCs w:val="16"/>
    </w:rPr>
  </w:style>
  <w:style w:type="table" w:styleId="LightShading-Accent1">
    <w:name w:val="Light Shading Accent 1"/>
    <w:basedOn w:val="TableNormal"/>
    <w:uiPriority w:val="60"/>
    <w:rsid w:val="005A3D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1">
    <w:name w:val="No List1"/>
    <w:next w:val="NoList"/>
    <w:uiPriority w:val="99"/>
    <w:semiHidden/>
    <w:unhideWhenUsed/>
    <w:rsid w:val="00B816CF"/>
  </w:style>
  <w:style w:type="table" w:customStyle="1" w:styleId="TableGrid1">
    <w:name w:val="Table Grid1"/>
    <w:basedOn w:val="TableNormal"/>
    <w:next w:val="TableGrid"/>
    <w:rsid w:val="00B816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B816CF"/>
    <w:rPr>
      <w:sz w:val="24"/>
      <w:szCs w:val="24"/>
      <w:lang w:val="en-US" w:eastAsia="en-US" w:bidi="ar-SA"/>
    </w:rPr>
  </w:style>
  <w:style w:type="character" w:styleId="PageNumber">
    <w:name w:val="page number"/>
    <w:basedOn w:val="DefaultParagraphFont"/>
    <w:uiPriority w:val="99"/>
    <w:rsid w:val="00B816CF"/>
  </w:style>
  <w:style w:type="character" w:styleId="Hyperlink">
    <w:name w:val="Hyperlink"/>
    <w:basedOn w:val="DefaultParagraphFont"/>
    <w:uiPriority w:val="99"/>
    <w:unhideWhenUsed/>
    <w:rsid w:val="00E53CD9"/>
    <w:rPr>
      <w:color w:val="0000FF" w:themeColor="hyperlink"/>
      <w:u w:val="single"/>
    </w:rPr>
  </w:style>
  <w:style w:type="paragraph" w:styleId="NoSpacing">
    <w:name w:val="No Spacing"/>
    <w:link w:val="NoSpacingChar"/>
    <w:uiPriority w:val="1"/>
    <w:qFormat/>
    <w:rsid w:val="00744562"/>
    <w:pPr>
      <w:spacing w:after="0" w:line="240" w:lineRule="auto"/>
    </w:pPr>
  </w:style>
  <w:style w:type="paragraph" w:styleId="FootnoteText">
    <w:name w:val="footnote text"/>
    <w:basedOn w:val="Normal"/>
    <w:link w:val="FootnoteTextChar"/>
    <w:uiPriority w:val="99"/>
    <w:semiHidden/>
    <w:unhideWhenUsed/>
    <w:rsid w:val="00F532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32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32DA"/>
    <w:rPr>
      <w:vertAlign w:val="superscript"/>
    </w:rPr>
  </w:style>
  <w:style w:type="character" w:customStyle="1" w:styleId="NoSpacingChar">
    <w:name w:val="No Spacing Char"/>
    <w:basedOn w:val="DefaultParagraphFont"/>
    <w:link w:val="NoSpacing"/>
    <w:uiPriority w:val="1"/>
    <w:rsid w:val="00253E09"/>
  </w:style>
  <w:style w:type="character" w:styleId="FollowedHyperlink">
    <w:name w:val="FollowedHyperlink"/>
    <w:basedOn w:val="DefaultParagraphFont"/>
    <w:uiPriority w:val="99"/>
    <w:semiHidden/>
    <w:unhideWhenUsed/>
    <w:rsid w:val="00FE48E1"/>
    <w:rPr>
      <w:color w:val="800080" w:themeColor="followedHyperlink"/>
      <w:u w:val="single"/>
    </w:rPr>
  </w:style>
  <w:style w:type="table" w:customStyle="1" w:styleId="TableGrid2">
    <w:name w:val="Table Grid2"/>
    <w:basedOn w:val="TableNormal"/>
    <w:next w:val="TableGrid"/>
    <w:uiPriority w:val="59"/>
    <w:rsid w:val="00CD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70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7044B"/>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7044B"/>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7044B"/>
    <w:rPr>
      <w:rFonts w:asciiTheme="majorHAnsi" w:eastAsiaTheme="majorEastAsia" w:hAnsiTheme="majorHAnsi" w:cstheme="majorBidi"/>
      <w:i/>
      <w:iCs/>
      <w:color w:val="4F81BD" w:themeColor="accent1"/>
      <w:spacing w:val="15"/>
      <w:sz w:val="24"/>
      <w:szCs w:val="24"/>
      <w:lang w:eastAsia="ja-JP"/>
    </w:rPr>
  </w:style>
  <w:style w:type="character" w:customStyle="1" w:styleId="apple-converted-space">
    <w:name w:val="apple-converted-space"/>
    <w:basedOn w:val="DefaultParagraphFont"/>
    <w:rsid w:val="002A61E5"/>
  </w:style>
  <w:style w:type="paragraph" w:styleId="PlainText">
    <w:name w:val="Plain Text"/>
    <w:basedOn w:val="Normal"/>
    <w:link w:val="PlainTextChar"/>
    <w:uiPriority w:val="99"/>
    <w:semiHidden/>
    <w:unhideWhenUsed/>
    <w:rsid w:val="0013341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13341A"/>
    <w:rPr>
      <w:rFonts w:ascii="Calibri" w:hAnsi="Calibri"/>
      <w:szCs w:val="21"/>
    </w:rPr>
  </w:style>
  <w:style w:type="table" w:customStyle="1" w:styleId="TableGrid3">
    <w:name w:val="Table Grid3"/>
    <w:basedOn w:val="TableNormal"/>
    <w:next w:val="TableGrid"/>
    <w:uiPriority w:val="59"/>
    <w:rsid w:val="00E0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05E"/>
    <w:rPr>
      <w:sz w:val="16"/>
      <w:szCs w:val="16"/>
    </w:rPr>
  </w:style>
  <w:style w:type="paragraph" w:styleId="CommentText">
    <w:name w:val="annotation text"/>
    <w:basedOn w:val="Normal"/>
    <w:link w:val="CommentTextChar"/>
    <w:uiPriority w:val="99"/>
    <w:semiHidden/>
    <w:unhideWhenUsed/>
    <w:rsid w:val="0025105E"/>
    <w:pPr>
      <w:spacing w:line="240" w:lineRule="auto"/>
    </w:pPr>
    <w:rPr>
      <w:sz w:val="20"/>
      <w:szCs w:val="20"/>
    </w:rPr>
  </w:style>
  <w:style w:type="character" w:customStyle="1" w:styleId="CommentTextChar">
    <w:name w:val="Comment Text Char"/>
    <w:basedOn w:val="DefaultParagraphFont"/>
    <w:link w:val="CommentText"/>
    <w:uiPriority w:val="99"/>
    <w:semiHidden/>
    <w:rsid w:val="0025105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5105E"/>
    <w:rPr>
      <w:b/>
      <w:bCs/>
    </w:rPr>
  </w:style>
  <w:style w:type="character" w:customStyle="1" w:styleId="CommentSubjectChar">
    <w:name w:val="Comment Subject Char"/>
    <w:basedOn w:val="CommentTextChar"/>
    <w:link w:val="CommentSubject"/>
    <w:uiPriority w:val="99"/>
    <w:semiHidden/>
    <w:rsid w:val="0025105E"/>
    <w:rPr>
      <w:rFonts w:eastAsiaTheme="minorEastAsia"/>
      <w:b/>
      <w:bCs/>
      <w:sz w:val="20"/>
      <w:szCs w:val="20"/>
    </w:rPr>
  </w:style>
  <w:style w:type="paragraph" w:styleId="Revision">
    <w:name w:val="Revision"/>
    <w:hidden/>
    <w:uiPriority w:val="99"/>
    <w:semiHidden/>
    <w:rsid w:val="004712B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8678">
      <w:bodyDiv w:val="1"/>
      <w:marLeft w:val="0"/>
      <w:marRight w:val="0"/>
      <w:marTop w:val="0"/>
      <w:marBottom w:val="0"/>
      <w:divBdr>
        <w:top w:val="none" w:sz="0" w:space="0" w:color="auto"/>
        <w:left w:val="none" w:sz="0" w:space="0" w:color="auto"/>
        <w:bottom w:val="none" w:sz="0" w:space="0" w:color="auto"/>
        <w:right w:val="none" w:sz="0" w:space="0" w:color="auto"/>
      </w:divBdr>
    </w:div>
    <w:div w:id="183133419">
      <w:bodyDiv w:val="1"/>
      <w:marLeft w:val="0"/>
      <w:marRight w:val="0"/>
      <w:marTop w:val="0"/>
      <w:marBottom w:val="0"/>
      <w:divBdr>
        <w:top w:val="none" w:sz="0" w:space="0" w:color="auto"/>
        <w:left w:val="none" w:sz="0" w:space="0" w:color="auto"/>
        <w:bottom w:val="none" w:sz="0" w:space="0" w:color="auto"/>
        <w:right w:val="none" w:sz="0" w:space="0" w:color="auto"/>
      </w:divBdr>
    </w:div>
    <w:div w:id="416562532">
      <w:bodyDiv w:val="1"/>
      <w:marLeft w:val="0"/>
      <w:marRight w:val="0"/>
      <w:marTop w:val="0"/>
      <w:marBottom w:val="0"/>
      <w:divBdr>
        <w:top w:val="none" w:sz="0" w:space="0" w:color="auto"/>
        <w:left w:val="none" w:sz="0" w:space="0" w:color="auto"/>
        <w:bottom w:val="none" w:sz="0" w:space="0" w:color="auto"/>
        <w:right w:val="none" w:sz="0" w:space="0" w:color="auto"/>
      </w:divBdr>
    </w:div>
    <w:div w:id="671179262">
      <w:bodyDiv w:val="1"/>
      <w:marLeft w:val="0"/>
      <w:marRight w:val="0"/>
      <w:marTop w:val="0"/>
      <w:marBottom w:val="0"/>
      <w:divBdr>
        <w:top w:val="none" w:sz="0" w:space="0" w:color="auto"/>
        <w:left w:val="none" w:sz="0" w:space="0" w:color="auto"/>
        <w:bottom w:val="none" w:sz="0" w:space="0" w:color="auto"/>
        <w:right w:val="none" w:sz="0" w:space="0" w:color="auto"/>
      </w:divBdr>
    </w:div>
    <w:div w:id="1141192805">
      <w:bodyDiv w:val="1"/>
      <w:marLeft w:val="0"/>
      <w:marRight w:val="0"/>
      <w:marTop w:val="0"/>
      <w:marBottom w:val="0"/>
      <w:divBdr>
        <w:top w:val="none" w:sz="0" w:space="0" w:color="auto"/>
        <w:left w:val="none" w:sz="0" w:space="0" w:color="auto"/>
        <w:bottom w:val="none" w:sz="0" w:space="0" w:color="auto"/>
        <w:right w:val="none" w:sz="0" w:space="0" w:color="auto"/>
      </w:divBdr>
    </w:div>
    <w:div w:id="15682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49BD3-35B9-49D1-9AC7-3339945D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Six Core Elements of Health Care Transition</vt:lpstr>
    </vt:vector>
  </TitlesOfParts>
  <Company>Microoft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Core Elements of Health Care Transition</dc:title>
  <dc:subject>Transitioning Youth to Adult Health Care</dc:subject>
  <dc:creator>Megan Prior</dc:creator>
  <cp:lastModifiedBy>Stacey Harms</cp:lastModifiedBy>
  <cp:revision>5</cp:revision>
  <cp:lastPrinted>2014-06-11T15:49:00Z</cp:lastPrinted>
  <dcterms:created xsi:type="dcterms:W3CDTF">2016-04-26T16:09:00Z</dcterms:created>
  <dcterms:modified xsi:type="dcterms:W3CDTF">2016-04-26T16:38:00Z</dcterms:modified>
</cp:coreProperties>
</file>